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E8A" w:rsidRDefault="00CF4E8A" w:rsidP="00CF4E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E8A" w:rsidRDefault="00CF4E8A" w:rsidP="00CF4E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</w:p>
    <w:p w:rsidR="00CF4E8A" w:rsidRDefault="00CF4E8A" w:rsidP="00CF4E8A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F4E8A" w:rsidRDefault="00CF4E8A" w:rsidP="00CF4E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CF4E8A" w:rsidRDefault="00EE4FBC" w:rsidP="00CF4E8A">
      <w:pP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</w:pPr>
      <w:r w:rsidRPr="00EE4FBC"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  <w:t>Исх. № 01-12119/22и  от 16 декабря 2022 года</w:t>
      </w:r>
    </w:p>
    <w:p w:rsidR="00CF4E8A" w:rsidRDefault="00CF4E8A" w:rsidP="00CF4E8A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F4E8A" w:rsidRDefault="00CF4E8A" w:rsidP="00CF4E8A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F4E8A" w:rsidRDefault="00CF4E8A" w:rsidP="00CF4E8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 аварийном, экстремально высоком и</w:t>
      </w:r>
    </w:p>
    <w:p w:rsidR="00CF4E8A" w:rsidRDefault="00CF4E8A" w:rsidP="00CF4E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высоком загрязнении окружающей среды,</w:t>
      </w:r>
    </w:p>
    <w:p w:rsidR="00CF4E8A" w:rsidRDefault="00CF4E8A" w:rsidP="00CF4E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также радиационной обстановке на </w:t>
      </w:r>
    </w:p>
    <w:p w:rsidR="00CF4E8A" w:rsidRDefault="00CF4E8A" w:rsidP="00CF4E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территории России в ноябре 2022 года</w:t>
      </w:r>
    </w:p>
    <w:p w:rsidR="00CF4E8A" w:rsidRDefault="00CF4E8A" w:rsidP="00CF4E8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4E8A" w:rsidRDefault="00CF4E8A" w:rsidP="00CF4E8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4E8A" w:rsidRDefault="00CF4E8A" w:rsidP="00CF4E8A">
      <w:pPr>
        <w:tabs>
          <w:tab w:val="left" w:pos="708"/>
        </w:tabs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Росгидромет сообщает об аварийном, экстремально высоком и высоком загрязнении атмосферного воздуха, водных объектов и почвы, а также о радиационной обстановке на территории Российской Федерации в ноябре 2022 года.</w:t>
      </w:r>
    </w:p>
    <w:p w:rsidR="00CF4E8A" w:rsidRDefault="00CF4E8A" w:rsidP="00CF4E8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Аварийное загрязнение окружающей среды.</w:t>
      </w:r>
    </w:p>
    <w:p w:rsidR="00CF4E8A" w:rsidRDefault="00CF4E8A" w:rsidP="00CF4E8A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Атмосферный воздух.</w:t>
      </w:r>
    </w:p>
    <w:p w:rsidR="00CF4E8A" w:rsidRPr="0055141B" w:rsidRDefault="00CF4E8A" w:rsidP="00CF4E8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520">
        <w:rPr>
          <w:rFonts w:ascii="Times New Roman" w:eastAsia="Calibri" w:hAnsi="Times New Roman" w:cs="Times New Roman"/>
          <w:sz w:val="24"/>
          <w:szCs w:val="24"/>
        </w:rPr>
        <w:t>В ноябре 2022 года сведений об авариях, вызвавших загрязнение атмосферного воздуха в населенных пунктах, не поступало. Стационарной сетью наблюдений повышенных уровней загрязнения атмосферного воздуха, обусловленных аварийными ситуациями, не было зарегистрировано.</w:t>
      </w:r>
    </w:p>
    <w:p w:rsidR="00CF4E8A" w:rsidRDefault="00CF4E8A" w:rsidP="00CF4E8A">
      <w:pPr>
        <w:numPr>
          <w:ilvl w:val="1"/>
          <w:numId w:val="1"/>
        </w:numPr>
        <w:spacing w:before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Водные объекты.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4E8A" w:rsidRDefault="00CF4E8A" w:rsidP="00CF4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ноября в ФГБУ «Северо-Кавказское УГМС» Росгидромета поступила информация из Межрегионального управления Росприроднадзора по Астраханской                и Волгоградской областям о порыве канализационного коллектора в Ворошиловском районе г. Волгограда, вследствие чего произошло загрязнение благоустроенной территории сквера Александры Пахмутовой и поступление загрязненных сточных вод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F11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реку Волгу.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7D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контроля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аварийной ситуацией в тот же день</w:t>
      </w:r>
      <w:r w:rsidRPr="007D5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специалистами Волгоградского ЦГМС – филиала ФГБУ «Северо-Кавказское УГМС» Росгидромета были отобраны пробы воды в Волге на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резке реки </w:t>
      </w:r>
      <w:r w:rsidRPr="007D52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приплотинного участка до рп Светлый Яр Волгоградской области.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показали результаты химического анализа отобранных </w:t>
      </w:r>
      <w:r w:rsidRPr="00BF11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проб воды, концентрации загрязняющих веществ не превышали нормативов ПДК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Pr="00BF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BF11BC">
        <w:rPr>
          <w:rFonts w:ascii="Times New Roman" w:eastAsia="Times New Roman" w:hAnsi="Times New Roman" w:cs="Times New Roman"/>
          <w:sz w:val="24"/>
          <w:szCs w:val="24"/>
          <w:lang w:eastAsia="ru-RU"/>
        </w:rPr>
        <w:t>(за исключением нефтепродуктов и ионов меди, максимальные концентрации которых доходили до 2 ПДК).</w:t>
      </w:r>
    </w:p>
    <w:p w:rsidR="00CF4E8A" w:rsidRDefault="00CF4E8A" w:rsidP="00CF4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1BC">
        <w:rPr>
          <w:rFonts w:ascii="Times New Roman" w:eastAsia="Times New Roman" w:hAnsi="Times New Roman" w:cs="Times New Roman"/>
          <w:sz w:val="24"/>
          <w:szCs w:val="24"/>
          <w:lang w:eastAsia="ru-RU"/>
        </w:rPr>
        <w:t>18 ноября в ФГБУ «Северо-Кавказское УГМС» Росгидромета поступила информация из Главного управления МЧС России по Ростовской области о том, что         17 ноября на водной поверхности Бахтемира (рукав дельты Волги) у поселка Красные Баррикады Икрянинского района Астраханской области наблюдалась маслянистая пленка нефтепродуктов площадь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F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1000 м</w:t>
      </w:r>
      <w:r w:rsidRPr="00D2352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BF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тот же день для последующего химического анализа специалистами Астраханского ЦГМС – филиала ФГБУ «Северо-Кавказское УГМС» Росгидромета были отобраны контрольные пробы воды в Бахтемире в районе загрязнения (у села Икряное Икрянинского района Астраханской области) и ниже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BF11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течению (у села Маячное Икрянинского района Астраханской области).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11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показали результаты химического анализа, содержание нефтепродуктов в отобранных пробах воды было в пределах норматива ПДК.</w:t>
      </w:r>
    </w:p>
    <w:p w:rsidR="00CF4E8A" w:rsidRDefault="00CF4E8A" w:rsidP="00CF4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ноября в ФГБУ «СЦГМС ЧАМ» Росгидромета поступила информация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BF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оперативного дежурного Сочинского филиала ФКУ ««Центр управления в кризисных ситуациях (ЦУКС) Главного управления МЧС России по Краснодарскому краю»                 о нефтяном пятне, наблюдавшемся на поверхности Черного моря в Хостинском районе      г. Сочи Краснодарского края (в районе ручья Видного). Площадь пятна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BF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</w:t>
      </w:r>
      <w:r w:rsidRPr="00BF11BC">
        <w:rPr>
          <w:rFonts w:ascii="Times New Roman" w:eastAsia="Times New Roman" w:hAnsi="Times New Roman" w:cs="Times New Roman"/>
          <w:sz w:val="24"/>
          <w:szCs w:val="24"/>
          <w:lang w:eastAsia="ru-RU"/>
        </w:rPr>
        <w:t>2400 м</w:t>
      </w:r>
      <w:r w:rsidRPr="000977C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BF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пятна исходил характерный запах нефтепродуктов.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BF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ноября специалистами ФГБУ «СЦГМС ЧАМ» Росгидромета был произведен отбор проб воды в устьевой части ручья Видного и в акватории Черного моря (в 300 м от устья ручья). Как показали результаты химического анализа, содержание нефтепродуктов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F11B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отобранных пробах воды составляло соответственно 29 ПДК и 1 ПДК.</w:t>
      </w:r>
    </w:p>
    <w:p w:rsidR="00CF4E8A" w:rsidRDefault="00CF4E8A" w:rsidP="00CF4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0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ноября на участке реки Двиницы (приток Сухоны, бассейн Северной Двины), расположенном в 0,1 км ниже деревни Котлакса Сокольского района Вологодской области (в 94 км от устья), отмечался несвойственный воде запах интенсивностью              5 баллов (соответствует уровню экстремально высокого загрязнения), который распространялся ниже по течению реки на протяжении примерно 9 км. Других визуальных и органолептических признаков загрязнения речной воды зафиксировано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0401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было.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установления возможного химического загрязнения речной воды                25 ноября специалистами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Вологодского ЦГМС – филиала </w:t>
      </w:r>
      <w:r w:rsidRPr="00040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ФГБУ «Северное УГМС» Росгидромета </w:t>
      </w:r>
      <w:r w:rsidRPr="00FC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0,1 км ниже деревни Котлакса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Pr="000401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014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</w:t>
      </w:r>
      <w:r w:rsidRPr="00040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4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проб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речной</w:t>
      </w:r>
      <w:r w:rsidRPr="00FC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4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воды для последующего химического анализа. Результаты химического анализа отобранных проб воды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установили превышение норматива ПДК только по содержанию трудноокисляемых органических веществ по ХПК (5 ПДК), остальные проконтролированные показатели качества речной воды были в норме</w:t>
      </w:r>
      <w:r w:rsidRPr="00FC34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</w:t>
      </w:r>
      <w:r w:rsidRPr="00FC34D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ался полный ледостав, несвойственный воде запах не отмечался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4E8A" w:rsidRPr="00BF11BC" w:rsidRDefault="00CF4E8A" w:rsidP="00CF4E8A">
      <w:pPr>
        <w:pStyle w:val="aa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Почва</w:t>
      </w:r>
    </w:p>
    <w:p w:rsidR="00CF4E8A" w:rsidRPr="00BF11BC" w:rsidRDefault="00CF4E8A" w:rsidP="00CF4E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F11BC">
        <w:rPr>
          <w:rFonts w:ascii="Times New Roman" w:hAnsi="Times New Roman"/>
          <w:sz w:val="24"/>
          <w:szCs w:val="24"/>
        </w:rPr>
        <w:t>По информации Единой дежурной диспетчерской службы (ЕДДС) Северского района Краснодарского края, 11 ноября в 4 км к югу от поселка Октябрьский Северского района Краснодарского края вследствие разгерметизации нефтепровода подземного залегания, принадлежащего ООО "РН-Краснодарнефтегаз», произошел разлив нефтепродуктов на почву.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1BC">
        <w:rPr>
          <w:rFonts w:ascii="Times New Roman" w:hAnsi="Times New Roman"/>
          <w:sz w:val="24"/>
          <w:szCs w:val="24"/>
        </w:rPr>
        <w:t>Площадь загрязнения составила порядка 1600 м</w:t>
      </w:r>
      <w:r w:rsidRPr="00BB6408">
        <w:rPr>
          <w:rFonts w:ascii="Times New Roman" w:hAnsi="Times New Roman"/>
          <w:sz w:val="24"/>
          <w:szCs w:val="24"/>
          <w:vertAlign w:val="superscript"/>
        </w:rPr>
        <w:t>2</w:t>
      </w:r>
      <w:r w:rsidRPr="00BF11BC">
        <w:rPr>
          <w:rFonts w:ascii="Times New Roman" w:hAnsi="Times New Roman"/>
          <w:sz w:val="24"/>
          <w:szCs w:val="24"/>
        </w:rPr>
        <w:t>, объем разлитых нефтепродуктов – около 3 тонн.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11BC">
        <w:rPr>
          <w:rFonts w:ascii="Times New Roman" w:hAnsi="Times New Roman"/>
          <w:sz w:val="24"/>
          <w:szCs w:val="24"/>
        </w:rPr>
        <w:t>Угрозы попадания нефтепродуктов в водные объекты нет.</w:t>
      </w:r>
    </w:p>
    <w:p w:rsidR="00CF4E8A" w:rsidRPr="0004014C" w:rsidRDefault="00CF4E8A" w:rsidP="00CF4E8A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BF11BC">
        <w:rPr>
          <w:rFonts w:ascii="Times New Roman" w:hAnsi="Times New Roman"/>
          <w:sz w:val="24"/>
          <w:szCs w:val="24"/>
        </w:rPr>
        <w:tab/>
      </w:r>
    </w:p>
    <w:p w:rsidR="00CF4E8A" w:rsidRDefault="00CF4E8A" w:rsidP="00CF4E8A">
      <w:pPr>
        <w:spacing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Экстремально высокое загрязнение окружающей среды (ЭВЗ).</w:t>
      </w:r>
    </w:p>
    <w:p w:rsidR="00CF4E8A" w:rsidRDefault="00CF4E8A" w:rsidP="00CF4E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Атмосферный воздух. </w:t>
      </w:r>
    </w:p>
    <w:p w:rsidR="00CF4E8A" w:rsidRPr="00DE31F8" w:rsidRDefault="00CF4E8A" w:rsidP="00CF4E8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5D7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ноябре 2022 года случаев экстремально высокого загрязнения (ЭВЗ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 w:rsidRPr="001C5D79">
        <w:rPr>
          <w:rFonts w:ascii="Times New Roman" w:eastAsia="Times New Roman" w:hAnsi="Times New Roman" w:cs="Times New Roman"/>
          <w:sz w:val="24"/>
          <w:szCs w:val="24"/>
          <w:lang w:eastAsia="ru-RU"/>
        </w:rPr>
        <w:t>) атмосферного воздуха не было зарегистрировано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</w:t>
      </w:r>
      <w:r w:rsidRPr="001C5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ноябре 2021 года –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C5D79">
        <w:rPr>
          <w:rFonts w:ascii="Times New Roman" w:eastAsia="Times New Roman" w:hAnsi="Times New Roman" w:cs="Times New Roman"/>
          <w:sz w:val="24"/>
          <w:szCs w:val="24"/>
          <w:lang w:eastAsia="ru-RU"/>
        </w:rPr>
        <w:t>12 случаев длительностью от 20 до 100 мин. в 1 городе).</w:t>
      </w:r>
    </w:p>
    <w:p w:rsidR="00CF4E8A" w:rsidRDefault="00CF4E8A" w:rsidP="00CF4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Водные объекты. </w:t>
      </w:r>
    </w:p>
    <w:p w:rsidR="00CF4E8A" w:rsidRDefault="00CF4E8A" w:rsidP="00CF4E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ноябре 2022 года на территории Российской Федерации случаи                             ЭВЗ поверхностных вод веществами 1-го и 2-го классов опасности (превышение ПДК        в 5 и более раз) наблюдательной сетью Росгидромета </w:t>
      </w:r>
      <w:r w:rsidRPr="00DC1BC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зарегистрированы 4 раза          на 2 водных объектах (для сравнения: в ноябре 2021года - 1 раз на 1 водном объекте). </w:t>
      </w:r>
    </w:p>
    <w:p w:rsidR="00CF4E8A" w:rsidRDefault="00CF4E8A" w:rsidP="00CF4E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Случаи ЭВЗ поверхностных вод веществами 3-го и 4-го классов опасности (превышение ПДК в 50 и более раз) были отмечены наблюдательной сетью Росгидромета                                                           </w:t>
      </w:r>
      <w:r w:rsidRPr="0072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12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49 </w:t>
      </w:r>
      <w:r w:rsidRPr="00B126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</w:t>
      </w:r>
      <w:r w:rsidRPr="00B12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сравнения: в ноябре 2021 года – 20 раз на 15 водных объектах). </w:t>
      </w:r>
    </w:p>
    <w:p w:rsidR="00CF4E8A" w:rsidRDefault="00CF4E8A" w:rsidP="00CF4E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Кроме того, </w:t>
      </w:r>
      <w:r w:rsidRPr="006007D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00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00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00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случай ЭВЗ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00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600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600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6007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органолептическому признаку (для сравнения: в ноябре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00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 зарегистрирован 1 случай ЭВЗ по органолептическому признаку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F4E8A" w:rsidRDefault="00CF4E8A" w:rsidP="00CF4E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всего в ноябре 2022 года случаи ЭВЗ поверхностных вод были зафиксированы наблюдательной сетью Росгидромета 55</w:t>
      </w:r>
      <w:r w:rsidRPr="00B12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B12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(для сравнения: в ноябре 2021 года - 22 раза на 15 водных объектах). </w:t>
      </w:r>
    </w:p>
    <w:p w:rsidR="00CF4E8A" w:rsidRDefault="00CF4E8A" w:rsidP="00CF4E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Пеpечень случаев ЭВЗ представлен в приложении 1. </w:t>
      </w:r>
    </w:p>
    <w:p w:rsidR="00CF4E8A" w:rsidRDefault="00CF4E8A" w:rsidP="00CF4E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источники загрязнения - предприятия металлургической, горнодобывающей, нефтяной и целлюлозно-бумажной промышленности, а также жилищно-коммунального хозяйства. </w:t>
      </w:r>
    </w:p>
    <w:p w:rsidR="00CF4E8A" w:rsidRDefault="00CF4E8A" w:rsidP="00CF4E8A">
      <w:pPr>
        <w:spacing w:before="240" w:line="36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3. Высокое загрязнение окружающей среды (ВЗ). </w:t>
      </w:r>
    </w:p>
    <w:p w:rsidR="00CF4E8A" w:rsidRDefault="00CF4E8A" w:rsidP="00CF4E8A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Атмосферный воздух. </w:t>
      </w:r>
    </w:p>
    <w:p w:rsidR="00CF4E8A" w:rsidRPr="003A163B" w:rsidRDefault="00CF4E8A" w:rsidP="00CF4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163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 высокого загрязнения (ВЗ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  <w:r w:rsidRPr="003A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атмосферного воздуха веществом 2 класса опасности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A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сероводородом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A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зарегистрирован по данным территориальной системы наблюдений в пос. Красный Коммунар Сакмарского района Оренбургской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3A163B">
        <w:rPr>
          <w:rFonts w:ascii="Times New Roman" w:eastAsia="Times New Roman" w:hAnsi="Times New Roman" w:cs="Times New Roman"/>
          <w:sz w:val="24"/>
          <w:szCs w:val="24"/>
          <w:lang w:eastAsia="ru-RU"/>
        </w:rPr>
        <w:t>(1 случай, 23,8 ПДК</w:t>
      </w:r>
      <w:r w:rsidRPr="003A163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м.р.</w:t>
      </w:r>
      <w:r w:rsidRPr="003A163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F4E8A" w:rsidRPr="003A163B" w:rsidRDefault="00CF4E8A" w:rsidP="00CF4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Случай ВЗ атмосферного воздуха веществом 3 класса опасности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A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диоксидом серы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A163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зарегистрирован по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анным непрерывных наблюдений в </w:t>
      </w:r>
      <w:r w:rsidRPr="003A163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Норильск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Красноярского края</w:t>
      </w:r>
      <w:r w:rsidRPr="003A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случай продолжительностью до 60 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A163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 15,4 ПДК</w:t>
      </w:r>
      <w:r w:rsidRPr="003A163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м.р.</w:t>
      </w:r>
      <w:r w:rsidRPr="003A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CF4E8A" w:rsidRPr="003A163B" w:rsidRDefault="00CF4E8A" w:rsidP="00CF4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ноябре 2022 г. по данным непрерывных наблюдений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3A163B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атмосферном воздухе 1 города в 1 случае и по данным территориальной системы наблюдений в 1 населенном пункте в 1 случае были зарегистрированы концентрации загрязняющих веществ более 10 ПДК</w:t>
      </w:r>
      <w:r w:rsidRPr="003A163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м.р.</w:t>
      </w:r>
      <w:r w:rsidRPr="003A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</w:t>
      </w:r>
      <w:r w:rsidRPr="003A163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ноябре 2021 года – по данным непрерывных наб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людений в 2 населенных пунктах в 42 </w:t>
      </w:r>
      <w:r w:rsidRPr="003A163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 длительностью от 20 мин. до 440 мин. и по данным дискретных наблюдений – в 8 городах в 8 случаях).</w:t>
      </w:r>
    </w:p>
    <w:p w:rsidR="00CF4E8A" w:rsidRPr="003A163B" w:rsidRDefault="00CF4E8A" w:rsidP="00CF4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</w:t>
      </w:r>
      <w:r w:rsidRPr="003A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с отопительным сезоном на постах государственной наблюдательной сети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A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ноябре были зарегистрированы высокие среднемесячные концентрации вещества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3A163B"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класса опасности - бенз(а)пирена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Республике</w:t>
      </w:r>
      <w:r w:rsidRPr="003A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Буряти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A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г. Улан-Удэ (2 случая,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A163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26,7 ПДК), пос. Селенгинск (1 случай, 16,0 ПДК), в Забайкальском крае - в г. Чит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A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(2 случая, до 21,4 ПДК)</w:t>
      </w:r>
      <w:r w:rsidRPr="003A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в ноябре 2021 г. – </w:t>
      </w:r>
      <w:r w:rsidRPr="003A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3 населенных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3A163B">
        <w:rPr>
          <w:rFonts w:ascii="Times New Roman" w:eastAsia="Times New Roman" w:hAnsi="Times New Roman" w:cs="Times New Roman"/>
          <w:sz w:val="24"/>
          <w:szCs w:val="24"/>
          <w:lang w:eastAsia="ru-RU"/>
        </w:rPr>
        <w:t>в 6 случаях).</w:t>
      </w:r>
    </w:p>
    <w:p w:rsidR="00CF4E8A" w:rsidRDefault="00CF4E8A" w:rsidP="00CF4E8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дополнение к ранее представленной справке об аварийном, экстремально высоком и высоком загрязнении окружающей среды и радиационной обстановке на территории России в октябре 2022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сообщаем, что</w:t>
      </w:r>
      <w:r w:rsidRPr="003A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высокая среднемесячная концентрация вещества 1 класса опасности - бенз(а)пирена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3A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данным дискретных наблюдений была зарегистрирована в г. Нижний Тагил Свердловской области (1 случай, 14,0 ПДК).  </w:t>
      </w:r>
    </w:p>
    <w:p w:rsidR="00CF4E8A" w:rsidRDefault="00CF4E8A" w:rsidP="00CF4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Водные объекты. </w:t>
      </w:r>
    </w:p>
    <w:p w:rsidR="00CF4E8A" w:rsidRDefault="00CF4E8A" w:rsidP="00CF4E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ноябре 2022 года на территории Российской Федерации было зарегистрировано                                                                          150 случаев ВЗ на 58 водных объектах (для сравнения: в ноябре 2021 года – 119 случаев ВЗ на 65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водных объектах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CF4E8A" w:rsidRDefault="00CF4E8A" w:rsidP="00CF4E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высокого загрязнения водных объектов приведен в приложении 2. Процентное соотношение случаев ВЗ, отмечавшихся в течение месяца в бассейнах крупнейших рек страны, приведено в таблице </w:t>
      </w:r>
      <w:r w:rsidR="00C1178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4E8A" w:rsidRPr="0056508E" w:rsidRDefault="00CF4E8A" w:rsidP="00CF4E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F4E8A" w:rsidRDefault="00CF4E8A" w:rsidP="00CF4E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Таблица </w:t>
      </w:r>
      <w:r w:rsidR="00C1178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F4E8A" w:rsidRDefault="00CF4E8A" w:rsidP="00CF4E8A">
      <w:pPr>
        <w:tabs>
          <w:tab w:val="left" w:pos="9355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Процентное соотношение случаев ВЗ, отмечавшихся в течение месяца </w:t>
      </w:r>
    </w:p>
    <w:p w:rsidR="00CF4E8A" w:rsidRDefault="00CF4E8A" w:rsidP="00CF4E8A">
      <w:pPr>
        <w:tabs>
          <w:tab w:val="left" w:pos="935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бассейнах крупнейших рек страны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4256"/>
        <w:gridCol w:w="3256"/>
      </w:tblGrid>
      <w:tr w:rsidR="00CF4E8A" w:rsidTr="004C0EE2">
        <w:trPr>
          <w:trHeight w:val="1144"/>
          <w:tblHeader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8A" w:rsidRDefault="00CF4E8A" w:rsidP="004C0E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8A" w:rsidRDefault="00CF4E8A" w:rsidP="004C0E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 реки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количества зарегистрированных случаев ВЗ (%)</w:t>
            </w:r>
          </w:p>
        </w:tc>
      </w:tr>
      <w:tr w:rsidR="00CF4E8A" w:rsidTr="004C0EE2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8A" w:rsidRDefault="00CF4E8A" w:rsidP="004C0E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8A" w:rsidRDefault="00CF4E8A" w:rsidP="004C0E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Нева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8A" w:rsidRDefault="00CF4E8A" w:rsidP="004C0E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</w:t>
            </w:r>
          </w:p>
        </w:tc>
      </w:tr>
      <w:tr w:rsidR="00CF4E8A" w:rsidTr="004C0EE2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8A" w:rsidRDefault="00CF4E8A" w:rsidP="004C0E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8A" w:rsidRDefault="00CF4E8A" w:rsidP="004C0E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Тобол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8A" w:rsidRDefault="00CF4E8A" w:rsidP="004C0E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</w:tr>
      <w:tr w:rsidR="00CF4E8A" w:rsidTr="004C0EE2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Волга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8A" w:rsidRDefault="00CF4E8A" w:rsidP="004C0E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CF4E8A" w:rsidTr="004C0EE2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8A" w:rsidRDefault="00CF4E8A" w:rsidP="004C0E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8A" w:rsidRDefault="00CF4E8A" w:rsidP="004C0E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8A" w:rsidRDefault="00CF4E8A" w:rsidP="004C0E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CF4E8A" w:rsidTr="004C0EE2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8A" w:rsidRDefault="00CF4E8A" w:rsidP="004C0E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CF4E8A" w:rsidTr="004C0EE2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8A" w:rsidRDefault="00CF4E8A" w:rsidP="004C0E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8A" w:rsidRDefault="00CF4E8A" w:rsidP="004C0E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Терек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8A" w:rsidRDefault="00CF4E8A" w:rsidP="004C0E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CF4E8A" w:rsidTr="004C0EE2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8A" w:rsidRDefault="00CF4E8A" w:rsidP="004C0E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CF4E8A" w:rsidTr="004C0EE2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8A" w:rsidRDefault="00CF4E8A" w:rsidP="004C0E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CF4E8A" w:rsidTr="004C0EE2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8A" w:rsidRDefault="00CF4E8A" w:rsidP="004C0E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8A" w:rsidRDefault="00CF4E8A" w:rsidP="004C0E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Печора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8A" w:rsidRDefault="00CF4E8A" w:rsidP="004C0E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</w:tr>
      <w:tr w:rsidR="00CF4E8A" w:rsidTr="004C0EE2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Северная Двина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8A" w:rsidRDefault="00CF4E8A" w:rsidP="004C0E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CF4E8A" w:rsidTr="004C0EE2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8A" w:rsidRDefault="00CF4E8A" w:rsidP="004C0E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8A" w:rsidRDefault="00CF4E8A" w:rsidP="004C0E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Амур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8A" w:rsidRDefault="00CF4E8A" w:rsidP="004C0E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CF4E8A" w:rsidTr="004C0EE2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8A" w:rsidRDefault="00CF4E8A" w:rsidP="004C0E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8A" w:rsidRDefault="00CF4E8A" w:rsidP="004C0E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Енисей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8A" w:rsidRDefault="00CF4E8A" w:rsidP="004C0E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CF4E8A" w:rsidTr="004C0EE2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Кубань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8A" w:rsidRDefault="00CF4E8A" w:rsidP="004C0E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CF4E8A" w:rsidTr="004C0EE2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Ангара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8A" w:rsidRDefault="00CF4E8A" w:rsidP="004C0E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CF4E8A" w:rsidTr="004C0EE2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8A" w:rsidRDefault="00CF4E8A" w:rsidP="004C0E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CF4E8A" w:rsidRPr="006034FF" w:rsidRDefault="00CF4E8A" w:rsidP="00CF4E8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E8A" w:rsidRDefault="00CF4E8A" w:rsidP="00CF4E8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малых водных объектах было отмечено 19% всех случаев ВЗ. Распределение случаев ВЗ по ингредиентам приведено в таблице </w:t>
      </w:r>
      <w:r w:rsidR="00C1178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4E8A" w:rsidRDefault="00CF4E8A" w:rsidP="00CF4E8A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Таблица </w:t>
      </w:r>
      <w:r w:rsidR="00C1178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CF4E8A" w:rsidRDefault="00CF4E8A" w:rsidP="00CF4E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случаев ВЗ по ингредиентам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3"/>
        <w:gridCol w:w="4857"/>
        <w:gridCol w:w="2752"/>
      </w:tblGrid>
      <w:tr w:rsidR="00CF4E8A" w:rsidTr="004C0EE2">
        <w:trPr>
          <w:trHeight w:val="28"/>
          <w:tblHeader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</w:t>
            </w:r>
          </w:p>
        </w:tc>
      </w:tr>
      <w:tr w:rsidR="00CF4E8A" w:rsidTr="004C0EE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марганца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</w:tr>
      <w:tr w:rsidR="00CF4E8A" w:rsidTr="004C0EE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цинка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</w:t>
            </w:r>
          </w:p>
        </w:tc>
      </w:tr>
      <w:tr w:rsidR="00CF4E8A" w:rsidTr="004C0EE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 органические вещества по БПК</w:t>
            </w:r>
            <w:r w:rsidRPr="0001323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5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</w:tr>
      <w:tr w:rsidR="00CF4E8A" w:rsidTr="004C0EE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алюминия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</w:tr>
      <w:tr w:rsidR="00CF4E8A" w:rsidTr="004C0EE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железа общего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</w:tr>
      <w:tr w:rsidR="00CF4E8A" w:rsidTr="004C0EE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меди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</w:tr>
      <w:tr w:rsidR="00CF4E8A" w:rsidTr="004C0EE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нитритный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</w:tr>
      <w:tr w:rsidR="00CF4E8A" w:rsidTr="004C0EE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СПАВ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</w:tr>
      <w:tr w:rsidR="00CF4E8A" w:rsidTr="004C0EE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никеля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CF4E8A" w:rsidTr="004C0EE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аммонийный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CF4E8A" w:rsidTr="004C0EE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кобальта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CF4E8A" w:rsidTr="004C0EE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Трудноокисляемые органические вещества по ХПК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CF4E8A" w:rsidTr="004C0EE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Сульфаты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CF4E8A" w:rsidTr="004C0EE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молибдена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CF4E8A" w:rsidTr="004C0EE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Нефтепродукты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CF4E8A" w:rsidTr="004C0EE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Фенолы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CF4E8A" w:rsidTr="004C0EE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Фториды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CF4E8A" w:rsidTr="004C0EE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Кислород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CF4E8A" w:rsidTr="004C0EE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хрома шестивалентного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CF4E8A" w:rsidTr="004C0EE2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кадмия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</w:tr>
    </w:tbl>
    <w:p w:rsidR="00CF4E8A" w:rsidRDefault="00CF4E8A" w:rsidP="00CF4E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4E8A" w:rsidRDefault="00CF4E8A" w:rsidP="00CF4E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Город Москва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4E8A" w:rsidRPr="004F1D87" w:rsidRDefault="00CF4E8A" w:rsidP="00CF4E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8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ноябре 2022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F1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данным государственной наблюдательной сети (приложение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3), </w:t>
      </w:r>
      <w:r w:rsidRPr="004F1D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по городу отмеча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лся низкий уровень загрязнения </w:t>
      </w:r>
      <w:r w:rsidRPr="004F1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атмосферного воздуха (СИ=1  и НП=0 %). </w:t>
      </w:r>
    </w:p>
    <w:p w:rsidR="00CF4E8A" w:rsidRPr="004F1D87" w:rsidRDefault="00CF4E8A" w:rsidP="00CF4E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Концентрации диоксида и оксида азота, оксида углерода, формальдегида, сероводорода, фенола, хлорида водорода, ацетона, бензола, толуола, ксилола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4F1D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этилбензола в атмосферном воздухе в целом по городу не превышали установленных гигиенических нормативов. Содержание диоксида серы было ниже предела обнаружения.</w:t>
      </w:r>
    </w:p>
    <w:p w:rsidR="00CF4E8A" w:rsidRPr="004F1D87" w:rsidRDefault="00CF4E8A" w:rsidP="00CF4E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8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Максимальные разовые концентрации взвешенных веществ и аммиака достигали 1,0 ПДК</w:t>
      </w:r>
      <w:r w:rsidRPr="004F1D8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м.р.</w:t>
      </w:r>
    </w:p>
    <w:p w:rsidR="00CF4E8A" w:rsidRDefault="00CF4E8A" w:rsidP="00CF4E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Среднемесячные концентрации определяемых загрязняющих веществ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4F1D8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превышали ПДК</w:t>
      </w:r>
      <w:r w:rsidRPr="004F1D8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с.с.</w:t>
      </w:r>
    </w:p>
    <w:p w:rsidR="00CF4E8A" w:rsidRPr="000171F3" w:rsidRDefault="00CF4E8A" w:rsidP="00CF4E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F4E8A" w:rsidRPr="007A5347" w:rsidRDefault="00CF4E8A" w:rsidP="00CF4E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34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Радиационная обстановка </w:t>
      </w:r>
      <w:r w:rsidRPr="007A534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территории Российской Федерации в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</w:t>
      </w:r>
      <w:r w:rsidRPr="007A534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оябре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Pr="007A534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2022 года в целом была стабильной. Концентрации радиоактивных веществ антропогенного происхождения в окружающей среде находились в пределах многолетних значений, сформированных в результате глобальных выпадений, а также аварий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</w:t>
      </w:r>
      <w:r w:rsidRPr="007A5347">
        <w:rPr>
          <w:rFonts w:ascii="Times New Roman" w:eastAsia="Times New Roman" w:hAnsi="Times New Roman" w:cs="Times New Roman"/>
          <w:sz w:val="24"/>
          <w:szCs w:val="20"/>
          <w:lang w:eastAsia="ru-RU"/>
        </w:rPr>
        <w:t>на Чернобыльской АЭС и ФГУП «ПО «Маяк», и были на 2 - 7 порядков ниже установленных в соответствии с гигиеническими нормативами</w:t>
      </w:r>
      <w:r w:rsidRPr="007A5347">
        <w:t xml:space="preserve"> </w:t>
      </w:r>
      <w:r w:rsidRPr="007A5347">
        <w:rPr>
          <w:rFonts w:ascii="Times New Roman" w:eastAsia="Times New Roman" w:hAnsi="Times New Roman" w:cs="Times New Roman"/>
          <w:sz w:val="24"/>
          <w:szCs w:val="20"/>
          <w:lang w:eastAsia="ru-RU"/>
        </w:rPr>
        <w:t>допустимых уровней.</w:t>
      </w:r>
    </w:p>
    <w:p w:rsidR="00CF4E8A" w:rsidRPr="007A5347" w:rsidRDefault="00CF4E8A" w:rsidP="00CF4E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A534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Случаи повышенной суммарной объемной радиоактивности приземного воздуха, обусловленные естественными процессами, отмечались в 4 случаях в 3 населенных пунктах Красноярского края: в с. Туруханск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</w:t>
      </w:r>
      <w:r w:rsidRPr="007A534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20-21 ноября, в г. Норильске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</w:t>
      </w:r>
      <w:r w:rsidRPr="007A534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период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</w:t>
      </w:r>
      <w:r w:rsidRPr="007A5347">
        <w:rPr>
          <w:rFonts w:ascii="Times New Roman" w:eastAsia="Times New Roman" w:hAnsi="Times New Roman" w:cs="Times New Roman"/>
          <w:sz w:val="24"/>
          <w:szCs w:val="20"/>
          <w:lang w:eastAsia="ru-RU"/>
        </w:rPr>
        <w:t>с 24 по 26 ноября и в пос. Большая Мурта 25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Pr="007A534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26 ноября. </w:t>
      </w:r>
    </w:p>
    <w:p w:rsidR="00CF4E8A" w:rsidRPr="007A5347" w:rsidRDefault="00CF4E8A" w:rsidP="00CF4E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A534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Случаи повышенной суммарной плотности радиоактивных выпадений из воздуха, обусловленные естественными процессами, в прошедшем месяце отмечались дважды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</w:t>
      </w:r>
      <w:r w:rsidRPr="007A5347">
        <w:rPr>
          <w:rFonts w:ascii="Times New Roman" w:eastAsia="Times New Roman" w:hAnsi="Times New Roman" w:cs="Times New Roman"/>
          <w:sz w:val="24"/>
          <w:szCs w:val="20"/>
          <w:lang w:eastAsia="ru-RU"/>
        </w:rPr>
        <w:t>в г. Красноярске в период с 11 по 13 ноября.</w:t>
      </w:r>
    </w:p>
    <w:p w:rsidR="00CF4E8A" w:rsidRPr="007A5347" w:rsidRDefault="00CF4E8A" w:rsidP="00CF4E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A534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данным ежедневных измерений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мощности </w:t>
      </w:r>
      <w:r w:rsidRPr="007A534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амбиентного эквивалента дозы гамма-излучения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r w:rsidRPr="007A5347">
        <w:rPr>
          <w:rFonts w:ascii="Times New Roman" w:eastAsia="Times New Roman" w:hAnsi="Times New Roman" w:cs="Times New Roman"/>
          <w:sz w:val="24"/>
          <w:szCs w:val="20"/>
          <w:lang w:eastAsia="ru-RU"/>
        </w:rPr>
        <w:t>МАЭД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),</w:t>
      </w:r>
      <w:r w:rsidRPr="007A534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100-километровых зонах расположения АЭС и других радиационно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7A534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опасных объектов значения находились в пределах от 0,05 до 0,24 мкЗв/ч, что соответствует уровням естественного радиационного фона.  </w:t>
      </w:r>
    </w:p>
    <w:p w:rsidR="00CF4E8A" w:rsidRPr="007348F5" w:rsidRDefault="00CF4E8A" w:rsidP="00CF4E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7A5347">
        <w:rPr>
          <w:rFonts w:ascii="Times New Roman" w:eastAsia="Times New Roman" w:hAnsi="Times New Roman" w:cs="Times New Roman"/>
          <w:sz w:val="24"/>
          <w:szCs w:val="20"/>
          <w:lang w:eastAsia="ru-RU"/>
        </w:rPr>
        <w:t>Минимальные и максимальные значения МАЭД в 100-км зонах радиационно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7A5347">
        <w:rPr>
          <w:rFonts w:ascii="Times New Roman" w:eastAsia="Times New Roman" w:hAnsi="Times New Roman" w:cs="Times New Roman"/>
          <w:sz w:val="24"/>
          <w:szCs w:val="20"/>
          <w:lang w:eastAsia="ru-RU"/>
        </w:rPr>
        <w:t>опасных  объектов представлены в приложении 4.</w:t>
      </w:r>
    </w:p>
    <w:p w:rsidR="00CF4E8A" w:rsidRPr="007979F9" w:rsidRDefault="00CF4E8A" w:rsidP="00CF4E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CF4E8A" w:rsidRDefault="00CF4E8A" w:rsidP="00CF4E8A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Приложение: на 11 л. в 1 экз.</w:t>
      </w:r>
    </w:p>
    <w:p w:rsidR="00CF4E8A" w:rsidRDefault="00CF4E8A" w:rsidP="00CF4E8A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E8A" w:rsidRDefault="00CF4E8A" w:rsidP="00CF4E8A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И.А. Шумаков</w:t>
      </w:r>
    </w:p>
    <w:p w:rsidR="00CF4E8A" w:rsidRDefault="00CF4E8A" w:rsidP="00CF4E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4E8A" w:rsidRDefault="00CF4E8A" w:rsidP="00CF4E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4886" w:rsidRDefault="003A488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4E8A" w:rsidRDefault="00CF4E8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4E8A" w:rsidRDefault="00CF4E8A" w:rsidP="00CF4E8A">
      <w:pPr>
        <w:keepNext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Приложение 1</w:t>
      </w:r>
    </w:p>
    <w:p w:rsidR="00CF4E8A" w:rsidRDefault="00CF4E8A" w:rsidP="00CF4E8A">
      <w:pPr>
        <w:tabs>
          <w:tab w:val="left" w:pos="3181"/>
          <w:tab w:val="center" w:pos="467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E8A" w:rsidRDefault="00CF4E8A" w:rsidP="00CF4E8A">
      <w:pPr>
        <w:tabs>
          <w:tab w:val="left" w:pos="3181"/>
          <w:tab w:val="center" w:pos="467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экстремально высокого загрязнения поверхностных вод суши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ноябре 2022 года</w:t>
      </w:r>
    </w:p>
    <w:p w:rsidR="00CF4E8A" w:rsidRPr="00E82D27" w:rsidRDefault="00CF4E8A" w:rsidP="00CF4E8A">
      <w:pPr>
        <w:spacing w:before="120" w:after="1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19"/>
        <w:gridCol w:w="3075"/>
        <w:gridCol w:w="2113"/>
        <w:gridCol w:w="1954"/>
        <w:gridCol w:w="1708"/>
      </w:tblGrid>
      <w:tr w:rsidR="00CF4E8A" w:rsidRPr="00E82D27" w:rsidTr="004C0EE2">
        <w:trPr>
          <w:cantSplit/>
          <w:trHeight w:val="28"/>
          <w:tblHeader/>
        </w:trPr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№ </w:t>
            </w:r>
            <w:r w:rsidRPr="00E82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E82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/</w:t>
            </w:r>
            <w:r w:rsidRPr="00E82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075" w:type="dxa"/>
            <w:tcBorders>
              <w:bottom w:val="single" w:sz="4" w:space="0" w:color="auto"/>
            </w:tcBorders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Река, пункт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Концентрация</w:t>
            </w:r>
          </w:p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E82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F4E8A" w:rsidRPr="00E82D27" w:rsidTr="004C0EE2">
        <w:trPr>
          <w:cantSplit/>
        </w:trPr>
        <w:tc>
          <w:tcPr>
            <w:tcW w:w="9469" w:type="dxa"/>
            <w:gridSpan w:val="5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Вещества 1 класса опасности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75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Пышма, </w:t>
            </w:r>
          </w:p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г. Березовский</w:t>
            </w:r>
          </w:p>
        </w:tc>
        <w:tc>
          <w:tcPr>
            <w:tcW w:w="2113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54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ышьяк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75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3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CF4E8A" w:rsidRPr="00E82D27" w:rsidTr="004C0EE2">
        <w:trPr>
          <w:cantSplit/>
        </w:trPr>
        <w:tc>
          <w:tcPr>
            <w:tcW w:w="9469" w:type="dxa"/>
            <w:gridSpan w:val="5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Вещества 2 класса опасности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75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Черная,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Ивдель </w:t>
            </w:r>
          </w:p>
        </w:tc>
        <w:tc>
          <w:tcPr>
            <w:tcW w:w="2113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54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</w:t>
            </w: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75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3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CF4E8A" w:rsidRPr="00E82D27" w:rsidTr="004C0EE2">
        <w:trPr>
          <w:cantSplit/>
        </w:trPr>
        <w:tc>
          <w:tcPr>
            <w:tcW w:w="9469" w:type="dxa"/>
            <w:gridSpan w:val="5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Вещества 3 класса опасности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75" w:type="dxa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оз. Валдайское, </w:t>
            </w:r>
          </w:p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Станки </w:t>
            </w:r>
          </w:p>
        </w:tc>
        <w:tc>
          <w:tcPr>
            <w:tcW w:w="2113" w:type="dxa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54" w:type="dxa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5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Блява, </w:t>
            </w:r>
          </w:p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г. Медногорск</w:t>
            </w:r>
          </w:p>
        </w:tc>
        <w:tc>
          <w:tcPr>
            <w:tcW w:w="2113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54" w:type="dxa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83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75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3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109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75" w:type="dxa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Салда, д. Прокопьевская Салда</w:t>
            </w:r>
          </w:p>
        </w:tc>
        <w:tc>
          <w:tcPr>
            <w:tcW w:w="2113" w:type="dxa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54" w:type="dxa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75" w:type="dxa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р. Сосьва, п. Черноярский</w:t>
            </w:r>
          </w:p>
        </w:tc>
        <w:tc>
          <w:tcPr>
            <w:tcW w:w="2113" w:type="dxa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54" w:type="dxa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75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Тальтия, г. Ивдель </w:t>
            </w:r>
          </w:p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54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75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3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75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3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75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3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75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3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75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3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75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3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75" w:type="dxa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р. Тея, пгт. Тея</w:t>
            </w:r>
          </w:p>
        </w:tc>
        <w:tc>
          <w:tcPr>
            <w:tcW w:w="2113" w:type="dxa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954" w:type="dxa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83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75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Черная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Ивдель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13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54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75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3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75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3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75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3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75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3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75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3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75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3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75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3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75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3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75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3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81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75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3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75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3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75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Безымянный</w:t>
            </w: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Ивдель </w:t>
            </w:r>
          </w:p>
        </w:tc>
        <w:tc>
          <w:tcPr>
            <w:tcW w:w="2113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54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133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75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3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122</w:t>
            </w:r>
          </w:p>
        </w:tc>
      </w:tr>
      <w:tr w:rsidR="00CF4E8A" w:rsidRPr="00E82D27" w:rsidTr="004C0EE2">
        <w:trPr>
          <w:cantSplit/>
        </w:trPr>
        <w:tc>
          <w:tcPr>
            <w:tcW w:w="9469" w:type="dxa"/>
            <w:gridSpan w:val="5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Вещества 4 класса опасности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5" w:type="dxa"/>
          </w:tcPr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Патрушиха, </w:t>
            </w:r>
          </w:p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г. Екатеринбург</w:t>
            </w:r>
          </w:p>
        </w:tc>
        <w:tc>
          <w:tcPr>
            <w:tcW w:w="2113" w:type="dxa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54" w:type="dxa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466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5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Тальтия, г. Ивдель </w:t>
            </w:r>
          </w:p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13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54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люмини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75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3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75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3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76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75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3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69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75" w:type="dxa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р. Тула, г. Новосибирск</w:t>
            </w:r>
          </w:p>
        </w:tc>
        <w:tc>
          <w:tcPr>
            <w:tcW w:w="2113" w:type="dxa"/>
          </w:tcPr>
          <w:p w:rsidR="00CF4E8A" w:rsidRPr="00E82D27" w:rsidRDefault="00CF4E8A" w:rsidP="004C0E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54" w:type="dxa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75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Черная,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Ивдель </w:t>
            </w:r>
          </w:p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13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54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люмини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75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3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75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3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165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75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3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75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3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75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3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83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75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3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79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75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3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75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3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75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3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75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3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75" w:type="dxa"/>
            <w:vMerge w:val="restart"/>
          </w:tcPr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Безымянный, </w:t>
            </w:r>
          </w:p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Ивдель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13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54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люмини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75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3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75" w:type="dxa"/>
          </w:tcPr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Варничный, </w:t>
            </w:r>
          </w:p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г. Мурманск</w:t>
            </w:r>
          </w:p>
        </w:tc>
        <w:tc>
          <w:tcPr>
            <w:tcW w:w="2113" w:type="dxa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54" w:type="dxa"/>
          </w:tcPr>
          <w:p w:rsidR="00CF4E8A" w:rsidRPr="00E82D27" w:rsidRDefault="00CF4E8A" w:rsidP="004C0E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Легкоокисляемые органические вещества по </w:t>
            </w: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075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Южный, г. Ивдель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13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54" w:type="dxa"/>
            <w:vMerge w:val="restart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люмини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  <w:vMerge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75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3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CF4E8A" w:rsidRPr="00E82D27" w:rsidTr="004C0EE2">
        <w:trPr>
          <w:cantSplit/>
        </w:trPr>
        <w:tc>
          <w:tcPr>
            <w:tcW w:w="9469" w:type="dxa"/>
            <w:gridSpan w:val="5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 органолептическим показателям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75" w:type="dxa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р. Двиница, д. Котлакса</w:t>
            </w:r>
          </w:p>
        </w:tc>
        <w:tc>
          <w:tcPr>
            <w:tcW w:w="2113" w:type="dxa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54" w:type="dxa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Запах</w:t>
            </w: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</w:tr>
      <w:tr w:rsidR="00CF4E8A" w:rsidRPr="00E82D27" w:rsidTr="004C0EE2">
        <w:trPr>
          <w:cantSplit/>
        </w:trPr>
        <w:tc>
          <w:tcPr>
            <w:tcW w:w="619" w:type="dxa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075" w:type="dxa"/>
          </w:tcPr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Варничный, </w:t>
            </w:r>
          </w:p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г. Мурманск</w:t>
            </w:r>
          </w:p>
        </w:tc>
        <w:tc>
          <w:tcPr>
            <w:tcW w:w="2113" w:type="dxa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954" w:type="dxa"/>
          </w:tcPr>
          <w:p w:rsidR="00CF4E8A" w:rsidRPr="00E82D27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Запах</w:t>
            </w:r>
          </w:p>
        </w:tc>
        <w:tc>
          <w:tcPr>
            <w:tcW w:w="1708" w:type="dxa"/>
            <w:vAlign w:val="center"/>
          </w:tcPr>
          <w:p w:rsidR="00CF4E8A" w:rsidRPr="00E82D27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2D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</w:tr>
    </w:tbl>
    <w:p w:rsidR="00CF4E8A" w:rsidRDefault="00CF4E8A" w:rsidP="00CF4E8A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4E8A" w:rsidRDefault="00CF4E8A" w:rsidP="00CF4E8A">
      <w:pPr>
        <w:rPr>
          <w:rFonts w:ascii="Times New Roman" w:hAnsi="Times New Roman" w:cs="Times New Roman"/>
          <w:sz w:val="20"/>
          <w:szCs w:val="20"/>
        </w:rPr>
      </w:pPr>
      <w:r w:rsidRPr="00A57FE6">
        <w:rPr>
          <w:vertAlign w:val="superscript"/>
        </w:rPr>
        <w:t>*</w:t>
      </w:r>
      <w:r>
        <w:t xml:space="preserve"> - </w:t>
      </w:r>
      <w:r w:rsidRPr="00A57FE6">
        <w:rPr>
          <w:rFonts w:ascii="Times New Roman" w:hAnsi="Times New Roman" w:cs="Times New Roman"/>
          <w:sz w:val="20"/>
          <w:szCs w:val="20"/>
        </w:rPr>
        <w:t>на</w:t>
      </w:r>
      <w:r>
        <w:rPr>
          <w:rFonts w:ascii="Times New Roman" w:hAnsi="Times New Roman" w:cs="Times New Roman"/>
          <w:sz w:val="20"/>
          <w:szCs w:val="20"/>
        </w:rPr>
        <w:t>личие несвойственного ранее воде запаха интенсивность более 4 баллов</w:t>
      </w:r>
    </w:p>
    <w:p w:rsidR="00CF4E8A" w:rsidRDefault="00CF4E8A" w:rsidP="00CF4E8A">
      <w:pPr>
        <w:rPr>
          <w:rFonts w:ascii="Times New Roman" w:hAnsi="Times New Roman" w:cs="Times New Roman"/>
          <w:sz w:val="20"/>
          <w:szCs w:val="20"/>
        </w:rPr>
      </w:pPr>
    </w:p>
    <w:p w:rsidR="00CF4E8A" w:rsidRPr="00A57FE6" w:rsidRDefault="00CF4E8A" w:rsidP="00CF4E8A">
      <w:pPr>
        <w:rPr>
          <w:rFonts w:ascii="Times New Roman" w:hAnsi="Times New Roman" w:cs="Times New Roman"/>
          <w:sz w:val="20"/>
          <w:szCs w:val="20"/>
        </w:rPr>
      </w:pPr>
    </w:p>
    <w:p w:rsidR="00CF4E8A" w:rsidRDefault="00CF4E8A" w:rsidP="00CF4E8A">
      <w:pPr>
        <w:spacing w:before="240" w:after="0"/>
        <w:jc w:val="both"/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CF4E8A" w:rsidRDefault="00CF4E8A" w:rsidP="00CF4E8A"/>
    <w:p w:rsidR="00CF4E8A" w:rsidRDefault="00CF4E8A" w:rsidP="00CF4E8A"/>
    <w:p w:rsidR="00CF4E8A" w:rsidRDefault="00CF4E8A" w:rsidP="00CF4E8A"/>
    <w:p w:rsidR="00CF4E8A" w:rsidRDefault="00CF4E8A" w:rsidP="00CF4E8A"/>
    <w:p w:rsidR="00CF4E8A" w:rsidRDefault="00CF4E8A" w:rsidP="00CF4E8A"/>
    <w:p w:rsidR="00CF4E8A" w:rsidRDefault="00CF4E8A"/>
    <w:p w:rsidR="00CF4E8A" w:rsidRDefault="00CF4E8A"/>
    <w:p w:rsidR="00CF4E8A" w:rsidRDefault="00CF4E8A"/>
    <w:p w:rsidR="00CF4E8A" w:rsidRDefault="00CF4E8A"/>
    <w:p w:rsidR="00CF4E8A" w:rsidRDefault="00CF4E8A"/>
    <w:p w:rsidR="00CF4E8A" w:rsidRDefault="00CF4E8A"/>
    <w:p w:rsidR="00CF4E8A" w:rsidRDefault="00CF4E8A"/>
    <w:p w:rsidR="00CF4E8A" w:rsidRDefault="00CF4E8A"/>
    <w:p w:rsidR="00CF4E8A" w:rsidRDefault="00CF4E8A"/>
    <w:p w:rsidR="00CF4E8A" w:rsidRDefault="00CF4E8A"/>
    <w:p w:rsidR="00CF4E8A" w:rsidRDefault="00CF4E8A"/>
    <w:p w:rsidR="00CF4E8A" w:rsidRDefault="00CF4E8A"/>
    <w:p w:rsidR="00CF4E8A" w:rsidRDefault="00CF4E8A"/>
    <w:p w:rsidR="00CF4E8A" w:rsidRPr="00761143" w:rsidRDefault="00CF4E8A" w:rsidP="00CF4E8A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CF4E8A" w:rsidRPr="00761143" w:rsidRDefault="00CF4E8A" w:rsidP="00CF4E8A">
      <w:pPr>
        <w:spacing w:after="0" w:line="480" w:lineRule="auto"/>
        <w:ind w:left="6372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E8A" w:rsidRPr="00761143" w:rsidRDefault="00CF4E8A" w:rsidP="00CF4E8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высокого загрязнения водных объектов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>ябре 2022 года</w:t>
      </w:r>
    </w:p>
    <w:p w:rsidR="00CF4E8A" w:rsidRPr="00CB75C1" w:rsidRDefault="00CF4E8A" w:rsidP="00CF4E8A">
      <w:pPr>
        <w:spacing w:before="120" w:after="1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8"/>
        <w:gridCol w:w="2223"/>
        <w:gridCol w:w="2288"/>
        <w:gridCol w:w="1134"/>
        <w:gridCol w:w="1059"/>
        <w:gridCol w:w="1135"/>
        <w:gridCol w:w="1172"/>
      </w:tblGrid>
      <w:tr w:rsidR="00CF4E8A" w:rsidRPr="00CB75C1" w:rsidTr="004C0EE2">
        <w:trPr>
          <w:cantSplit/>
          <w:trHeight w:val="575"/>
          <w:tblHeader/>
        </w:trPr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 опасн.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случаев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ПДК, мин.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ПДК, макс.</w:t>
            </w:r>
          </w:p>
        </w:tc>
      </w:tr>
      <w:tr w:rsidR="00CF4E8A" w:rsidRPr="00CB75C1" w:rsidTr="004C0EE2">
        <w:trPr>
          <w:cantSplit/>
        </w:trPr>
        <w:tc>
          <w:tcPr>
            <w:tcW w:w="9468" w:type="dxa"/>
            <w:gridSpan w:val="7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r w:rsidRPr="00CB75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Амур</w:t>
            </w:r>
          </w:p>
        </w:tc>
      </w:tr>
      <w:tr w:rsidR="00CF4E8A" w:rsidRPr="00CB75C1" w:rsidTr="004C0EE2">
        <w:tc>
          <w:tcPr>
            <w:tcW w:w="429" w:type="dxa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аммонийный 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4E8A" w:rsidRPr="00CB75C1" w:rsidTr="004C0EE2">
        <w:tc>
          <w:tcPr>
            <w:tcW w:w="9468" w:type="dxa"/>
            <w:gridSpan w:val="7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Бассейн р.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B75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Ангара</w:t>
            </w:r>
          </w:p>
        </w:tc>
      </w:tr>
      <w:tr w:rsidR="00CF4E8A" w:rsidRPr="00CB75C1" w:rsidTr="004C0EE2">
        <w:tc>
          <w:tcPr>
            <w:tcW w:w="429" w:type="dxa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CF4E8A" w:rsidRPr="00CB75C1" w:rsidTr="004C0EE2">
        <w:tc>
          <w:tcPr>
            <w:tcW w:w="9468" w:type="dxa"/>
            <w:gridSpan w:val="7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r w:rsidRPr="00CB75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Волга</w:t>
            </w:r>
          </w:p>
        </w:tc>
      </w:tr>
      <w:tr w:rsidR="00CF4E8A" w:rsidRPr="00CB75C1" w:rsidTr="004C0EE2">
        <w:tc>
          <w:tcPr>
            <w:tcW w:w="429" w:type="dxa"/>
            <w:vMerge w:val="restart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 растворенный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2,16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Фенолы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35</w:t>
            </w:r>
          </w:p>
        </w:tc>
      </w:tr>
      <w:tr w:rsidR="00CF4E8A" w:rsidRPr="00CB75C1" w:rsidTr="004C0EE2">
        <w:tc>
          <w:tcPr>
            <w:tcW w:w="429" w:type="dxa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0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Вологодская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нитритный 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F4E8A" w:rsidRPr="00CB75C1" w:rsidTr="004C0EE2">
        <w:tc>
          <w:tcPr>
            <w:tcW w:w="429" w:type="dxa"/>
            <w:vMerge w:val="restart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30" w:type="dxa"/>
            <w:vMerge w:val="restart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Ивановская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аммонийный 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нитритный 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4E8A" w:rsidRPr="00CB75C1" w:rsidTr="004C0EE2">
        <w:tc>
          <w:tcPr>
            <w:tcW w:w="429" w:type="dxa"/>
            <w:vMerge w:val="restart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30" w:type="dxa"/>
            <w:vMerge w:val="restart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Самарская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аммонийный 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15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Легкоокисляемые органические вещества по 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F4E8A" w:rsidRPr="00CB75C1" w:rsidTr="004C0EE2">
        <w:tc>
          <w:tcPr>
            <w:tcW w:w="9468" w:type="dxa"/>
            <w:gridSpan w:val="7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r w:rsidRPr="00CB75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Днепр</w:t>
            </w:r>
          </w:p>
        </w:tc>
      </w:tr>
      <w:tr w:rsidR="00CF4E8A" w:rsidRPr="00CB75C1" w:rsidTr="004C0EE2">
        <w:tc>
          <w:tcPr>
            <w:tcW w:w="429" w:type="dxa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нитритный 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F4E8A" w:rsidRPr="00CB75C1" w:rsidTr="004C0EE2">
        <w:tc>
          <w:tcPr>
            <w:tcW w:w="429" w:type="dxa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0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Легкоокисляемые органические вещества по 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CF4E8A" w:rsidRPr="00CB75C1" w:rsidTr="004C0EE2">
        <w:tc>
          <w:tcPr>
            <w:tcW w:w="9468" w:type="dxa"/>
            <w:gridSpan w:val="7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r w:rsidRPr="00CB75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Енисей</w:t>
            </w:r>
          </w:p>
        </w:tc>
      </w:tr>
      <w:tr w:rsidR="00CF4E8A" w:rsidRPr="00CB75C1" w:rsidTr="004C0EE2">
        <w:tc>
          <w:tcPr>
            <w:tcW w:w="429" w:type="dxa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CF4E8A" w:rsidRPr="00CB75C1" w:rsidTr="004C0EE2">
        <w:tc>
          <w:tcPr>
            <w:tcW w:w="9468" w:type="dxa"/>
            <w:gridSpan w:val="7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r w:rsidRPr="00CB75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Кама</w:t>
            </w:r>
          </w:p>
        </w:tc>
      </w:tr>
      <w:tr w:rsidR="00CF4E8A" w:rsidRPr="00CB75C1" w:rsidTr="004C0EE2">
        <w:tc>
          <w:tcPr>
            <w:tcW w:w="429" w:type="dxa"/>
            <w:vMerge w:val="restart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Легкоокисляемые органические вещества по 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х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шестивалентного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F4E8A" w:rsidRPr="00CB75C1" w:rsidTr="004C0EE2">
        <w:tc>
          <w:tcPr>
            <w:tcW w:w="9468" w:type="dxa"/>
            <w:gridSpan w:val="7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Бассейн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р. </w:t>
            </w:r>
            <w:r w:rsidRPr="00CB75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Кубань</w:t>
            </w:r>
          </w:p>
        </w:tc>
      </w:tr>
      <w:tr w:rsidR="00CF4E8A" w:rsidRPr="00CB75C1" w:rsidTr="004C0EE2">
        <w:tc>
          <w:tcPr>
            <w:tcW w:w="429" w:type="dxa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нитритный 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F4E8A" w:rsidRPr="00CB75C1" w:rsidTr="004C0EE2">
        <w:tc>
          <w:tcPr>
            <w:tcW w:w="9468" w:type="dxa"/>
            <w:gridSpan w:val="7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Бассейн р. </w:t>
            </w:r>
            <w:r w:rsidRPr="00CB75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Нева</w:t>
            </w:r>
          </w:p>
        </w:tc>
      </w:tr>
      <w:tr w:rsidR="00CF4E8A" w:rsidRPr="00CB75C1" w:rsidTr="004C0EE2">
        <w:tc>
          <w:tcPr>
            <w:tcW w:w="429" w:type="dxa"/>
            <w:vMerge w:val="restart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СПАВ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34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23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4E8A" w:rsidRPr="00CB75C1" w:rsidTr="004C0EE2">
        <w:tc>
          <w:tcPr>
            <w:tcW w:w="9468" w:type="dxa"/>
            <w:gridSpan w:val="7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r w:rsidRPr="00CB75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Обь</w:t>
            </w:r>
          </w:p>
        </w:tc>
      </w:tr>
      <w:tr w:rsidR="00CF4E8A" w:rsidRPr="00CB75C1" w:rsidTr="004C0EE2">
        <w:tc>
          <w:tcPr>
            <w:tcW w:w="429" w:type="dxa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CF4E8A" w:rsidRPr="00CB75C1" w:rsidTr="004C0EE2">
        <w:tc>
          <w:tcPr>
            <w:tcW w:w="429" w:type="dxa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0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4E8A" w:rsidRPr="00CB75C1" w:rsidTr="004C0EE2">
        <w:tc>
          <w:tcPr>
            <w:tcW w:w="429" w:type="dxa"/>
            <w:vMerge w:val="restart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0" w:type="dxa"/>
            <w:vMerge w:val="restart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F4E8A" w:rsidRPr="00CB75C1" w:rsidTr="004C0EE2">
        <w:tc>
          <w:tcPr>
            <w:tcW w:w="9468" w:type="dxa"/>
            <w:gridSpan w:val="7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r w:rsidRPr="00CB75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Ока</w:t>
            </w:r>
          </w:p>
        </w:tc>
      </w:tr>
      <w:tr w:rsidR="00CF4E8A" w:rsidRPr="00CB75C1" w:rsidTr="004C0EE2">
        <w:tc>
          <w:tcPr>
            <w:tcW w:w="429" w:type="dxa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F4E8A" w:rsidRPr="00CB75C1" w:rsidTr="004C0EE2">
        <w:tc>
          <w:tcPr>
            <w:tcW w:w="429" w:type="dxa"/>
            <w:vMerge w:val="restart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0" w:type="dxa"/>
            <w:vMerge w:val="restart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нитритный 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F4E8A" w:rsidRPr="00CB75C1" w:rsidTr="004C0EE2">
        <w:tc>
          <w:tcPr>
            <w:tcW w:w="429" w:type="dxa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0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льфаты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4E8A" w:rsidRPr="00CB75C1" w:rsidTr="004C0EE2">
        <w:tc>
          <w:tcPr>
            <w:tcW w:w="429" w:type="dxa"/>
            <w:vMerge w:val="restart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30" w:type="dxa"/>
            <w:vMerge w:val="restart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нитритный 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Легкоокисляемые органические вещества по 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Трудноокисляемые органические вещества по 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ХПК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F4E8A" w:rsidRPr="00CB75C1" w:rsidTr="004C0EE2">
        <w:tc>
          <w:tcPr>
            <w:tcW w:w="9468" w:type="dxa"/>
            <w:gridSpan w:val="7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r w:rsidRPr="00CB75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Печора</w:t>
            </w:r>
          </w:p>
        </w:tc>
      </w:tr>
      <w:tr w:rsidR="00CF4E8A" w:rsidRPr="00CB75C1" w:rsidTr="004C0EE2">
        <w:tc>
          <w:tcPr>
            <w:tcW w:w="429" w:type="dxa"/>
            <w:vMerge w:val="restart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</w:t>
            </w: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F4E8A" w:rsidRPr="00CB75C1" w:rsidTr="004C0EE2">
        <w:tc>
          <w:tcPr>
            <w:tcW w:w="9468" w:type="dxa"/>
            <w:gridSpan w:val="7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Северная</w:t>
            </w:r>
            <w:r w:rsidRPr="00CB75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Двина</w:t>
            </w:r>
          </w:p>
        </w:tc>
      </w:tr>
      <w:tr w:rsidR="00CF4E8A" w:rsidRPr="00CB75C1" w:rsidTr="004C0EE2">
        <w:tc>
          <w:tcPr>
            <w:tcW w:w="429" w:type="dxa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CF4E8A" w:rsidRPr="00CB75C1" w:rsidTr="004C0EE2">
        <w:tc>
          <w:tcPr>
            <w:tcW w:w="429" w:type="dxa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0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Легкоокисляемые органические вещества по 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4E8A" w:rsidRPr="00CB75C1" w:rsidTr="004C0EE2">
        <w:tc>
          <w:tcPr>
            <w:tcW w:w="9468" w:type="dxa"/>
            <w:gridSpan w:val="7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Бассейн р. </w:t>
            </w:r>
            <w:r w:rsidRPr="00CB75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Терек</w:t>
            </w:r>
          </w:p>
        </w:tc>
      </w:tr>
      <w:tr w:rsidR="00CF4E8A" w:rsidRPr="00CB75C1" w:rsidTr="004C0EE2">
        <w:tc>
          <w:tcPr>
            <w:tcW w:w="429" w:type="dxa"/>
            <w:vMerge w:val="restart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  <w:vMerge w:val="restart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ерная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Осетия - Алания</w:t>
            </w: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Легкоокисляемые органические вещества по 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Трудноокисляемые органические вещества по 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ХПК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CF4E8A" w:rsidRPr="00CB75C1" w:rsidTr="004C0EE2">
        <w:tc>
          <w:tcPr>
            <w:tcW w:w="9468" w:type="dxa"/>
            <w:gridSpan w:val="7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r w:rsidRPr="00CB75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Тобол</w:t>
            </w:r>
          </w:p>
        </w:tc>
      </w:tr>
      <w:tr w:rsidR="00CF4E8A" w:rsidRPr="00CB75C1" w:rsidTr="004C0EE2">
        <w:tc>
          <w:tcPr>
            <w:tcW w:w="429" w:type="dxa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нитритный 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12</w:t>
            </w:r>
          </w:p>
        </w:tc>
      </w:tr>
      <w:tr w:rsidR="00CF4E8A" w:rsidRPr="00CB75C1" w:rsidTr="004C0EE2">
        <w:tc>
          <w:tcPr>
            <w:tcW w:w="429" w:type="dxa"/>
            <w:vMerge w:val="restart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0" w:type="dxa"/>
            <w:vMerge w:val="restart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Азот нитритный 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люмини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Легкоокисляемые органические вещества по 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36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обальт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33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35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олибден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11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45</w:t>
            </w:r>
          </w:p>
        </w:tc>
      </w:tr>
      <w:tr w:rsidR="00CF4E8A" w:rsidRPr="00CB75C1" w:rsidTr="004C0EE2">
        <w:tc>
          <w:tcPr>
            <w:tcW w:w="429" w:type="dxa"/>
            <w:vMerge w:val="restart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30" w:type="dxa"/>
            <w:vMerge w:val="restart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Челябинская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4E8A" w:rsidRPr="00CB75C1" w:rsidTr="004C0EE2">
        <w:tc>
          <w:tcPr>
            <w:tcW w:w="9468" w:type="dxa"/>
            <w:gridSpan w:val="7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r w:rsidRPr="00CB75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Урал</w:t>
            </w:r>
          </w:p>
        </w:tc>
      </w:tr>
      <w:tr w:rsidR="00CF4E8A" w:rsidRPr="00CB75C1" w:rsidTr="004C0EE2">
        <w:tc>
          <w:tcPr>
            <w:tcW w:w="429" w:type="dxa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CF4E8A" w:rsidRPr="00CB75C1" w:rsidTr="004C0EE2">
        <w:tc>
          <w:tcPr>
            <w:tcW w:w="9468" w:type="dxa"/>
            <w:gridSpan w:val="7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Малые вод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ные</w:t>
            </w:r>
            <w:r w:rsidRPr="00CB75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объекты, озера</w:t>
            </w:r>
          </w:p>
        </w:tc>
      </w:tr>
      <w:tr w:rsidR="00CF4E8A" w:rsidRPr="00CB75C1" w:rsidTr="004C0EE2">
        <w:tc>
          <w:tcPr>
            <w:tcW w:w="429" w:type="dxa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F4E8A" w:rsidRPr="00CB75C1" w:rsidTr="004C0EE2">
        <w:tc>
          <w:tcPr>
            <w:tcW w:w="429" w:type="dxa"/>
            <w:vMerge w:val="restart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0" w:type="dxa"/>
            <w:vMerge w:val="restart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т аммонийный 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36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37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38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Фтоpиды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</w:tr>
      <w:tr w:rsidR="00CF4E8A" w:rsidRPr="00CB75C1" w:rsidTr="004C0EE2">
        <w:tc>
          <w:tcPr>
            <w:tcW w:w="429" w:type="dxa"/>
            <w:vMerge w:val="restart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30" w:type="dxa"/>
            <w:vMerge w:val="restart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Новгородская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люмини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СПАВ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12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44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4E8A" w:rsidRPr="00CB75C1" w:rsidTr="004C0EE2">
        <w:tc>
          <w:tcPr>
            <w:tcW w:w="429" w:type="dxa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30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Приморский край</w:t>
            </w: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23</w:t>
            </w:r>
          </w:p>
        </w:tc>
      </w:tr>
      <w:tr w:rsidR="00CF4E8A" w:rsidRPr="00CB75C1" w:rsidTr="004C0EE2">
        <w:tc>
          <w:tcPr>
            <w:tcW w:w="429" w:type="dxa"/>
            <w:vMerge w:val="restart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30" w:type="dxa"/>
            <w:vMerge w:val="restart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обальт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15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37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20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4E8A" w:rsidRPr="00CB75C1" w:rsidTr="004C0EE2">
        <w:tc>
          <w:tcPr>
            <w:tcW w:w="429" w:type="dxa"/>
            <w:vMerge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91" w:type="dxa"/>
          </w:tcPr>
          <w:p w:rsidR="00CF4E8A" w:rsidRPr="00CB75C1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41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1178" w:type="dxa"/>
            <w:vAlign w:val="center"/>
          </w:tcPr>
          <w:p w:rsidR="00CF4E8A" w:rsidRPr="00CB75C1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75C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46</w:t>
            </w:r>
          </w:p>
        </w:tc>
      </w:tr>
    </w:tbl>
    <w:p w:rsidR="00CF4E8A" w:rsidRPr="00CB75C1" w:rsidRDefault="00CF4E8A" w:rsidP="00CF4E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F4E8A" w:rsidRPr="00761143" w:rsidRDefault="00CF4E8A" w:rsidP="00CF4E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143">
        <w:rPr>
          <w:sz w:val="20"/>
          <w:szCs w:val="20"/>
          <w:vertAlign w:val="superscript"/>
        </w:rPr>
        <w:t xml:space="preserve"> </w:t>
      </w:r>
      <w:r w:rsidRPr="007611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76114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концентрация дана в мг/л, высокое загрязнение соответствует содержанию в воде растворенного кислорода в концентрациях от 3 до 2 мг/л</w:t>
      </w:r>
    </w:p>
    <w:p w:rsidR="00CF4E8A" w:rsidRPr="00761143" w:rsidRDefault="00CF4E8A" w:rsidP="00CF4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E8A" w:rsidRPr="00761143" w:rsidRDefault="00CF4E8A" w:rsidP="00CF4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E8A" w:rsidRDefault="00CF4E8A" w:rsidP="00CF4E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F4E8A" w:rsidRPr="00761143" w:rsidRDefault="00CF4E8A" w:rsidP="00CF4E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F4E8A" w:rsidRPr="00761143" w:rsidRDefault="00CF4E8A" w:rsidP="00CF4E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F4E8A" w:rsidRDefault="00CF4E8A" w:rsidP="00CF4E8A">
      <w:pPr>
        <w:spacing w:after="0" w:line="240" w:lineRule="auto"/>
      </w:pP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УМЗА Росгидромета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CF4E8A" w:rsidRDefault="00CF4E8A" w:rsidP="00CF4E8A"/>
    <w:p w:rsidR="00CF4E8A" w:rsidRDefault="00CF4E8A"/>
    <w:p w:rsidR="00CF4E8A" w:rsidRDefault="00CF4E8A"/>
    <w:p w:rsidR="00CF4E8A" w:rsidRDefault="00CF4E8A"/>
    <w:p w:rsidR="00CF4E8A" w:rsidRDefault="00CF4E8A"/>
    <w:p w:rsidR="00CF4E8A" w:rsidRDefault="00CF4E8A"/>
    <w:p w:rsidR="00CF4E8A" w:rsidRDefault="00CF4E8A"/>
    <w:p w:rsidR="00CF4E8A" w:rsidRDefault="00CF4E8A"/>
    <w:p w:rsidR="00CF4E8A" w:rsidRDefault="00CF4E8A"/>
    <w:p w:rsidR="00CF4E8A" w:rsidRDefault="00CF4E8A"/>
    <w:p w:rsidR="00CF4E8A" w:rsidRDefault="00CF4E8A"/>
    <w:p w:rsidR="00CF4E8A" w:rsidRDefault="00CF4E8A"/>
    <w:p w:rsidR="00CF4E8A" w:rsidRDefault="00CF4E8A"/>
    <w:p w:rsidR="00CF4E8A" w:rsidRDefault="00CF4E8A"/>
    <w:p w:rsidR="00CF4E8A" w:rsidRDefault="00CF4E8A"/>
    <w:p w:rsidR="00CF4E8A" w:rsidRPr="00E33D50" w:rsidRDefault="00CF4E8A" w:rsidP="00CF4E8A">
      <w:pPr>
        <w:spacing w:after="0" w:line="240" w:lineRule="auto"/>
        <w:ind w:left="63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CF4E8A" w:rsidRPr="00E33D50" w:rsidRDefault="00CF4E8A" w:rsidP="00CF4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F4E8A" w:rsidRPr="00E33D50" w:rsidRDefault="00CF4E8A" w:rsidP="00CF4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0"/>
          <w:lang w:eastAsia="ru-RU"/>
        </w:rPr>
        <w:t>Схема г. Москвы с расположением постов государственной наблюдательной сети</w:t>
      </w:r>
    </w:p>
    <w:p w:rsidR="00CF4E8A" w:rsidRPr="00E33D50" w:rsidRDefault="00CF4E8A" w:rsidP="00CF4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 загрязнением атмосферного воздуха</w:t>
      </w:r>
    </w:p>
    <w:p w:rsidR="00CF4E8A" w:rsidRPr="00E33D50" w:rsidRDefault="00CF4E8A" w:rsidP="00CF4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F4E8A" w:rsidRPr="00E33D50" w:rsidRDefault="00CF4E8A" w:rsidP="00CF4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F4E8A" w:rsidRPr="00E33D50" w:rsidRDefault="00CF4E8A" w:rsidP="00CF4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F4E8A" w:rsidRPr="00E33D50" w:rsidRDefault="00CF4E8A" w:rsidP="00CF4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1D69171" wp14:editId="0F967332">
            <wp:extent cx="6035040" cy="7084695"/>
            <wp:effectExtent l="0" t="0" r="3810" b="1905"/>
            <wp:docPr id="1" name="Рисунок 1" descr="Карта постов наблюдения в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постов наблюдения в 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708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E8A" w:rsidRPr="00E33D50" w:rsidRDefault="00CF4E8A" w:rsidP="00CF4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CF4E8A" w:rsidRPr="00E33D50" w:rsidRDefault="00CF4E8A" w:rsidP="00CF4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F4E8A" w:rsidRPr="00E33D50" w:rsidRDefault="00CF4E8A" w:rsidP="00CF4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F4E8A" w:rsidRPr="00E33D50" w:rsidRDefault="00CF4E8A" w:rsidP="00CF4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F4E8A" w:rsidRPr="00E33D50" w:rsidRDefault="00CF4E8A" w:rsidP="00CF4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F4E8A" w:rsidRPr="00E33D50" w:rsidRDefault="00CF4E8A" w:rsidP="00CF4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F4E8A" w:rsidRPr="00E33D50" w:rsidRDefault="00CF4E8A" w:rsidP="00CF4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F4E8A" w:rsidRPr="00E33D50" w:rsidRDefault="00CF4E8A" w:rsidP="00CF4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992"/>
        <w:gridCol w:w="3119"/>
        <w:gridCol w:w="3827"/>
      </w:tblGrid>
      <w:tr w:rsidR="00CF4E8A" w:rsidRPr="00E33D50" w:rsidTr="004C0EE2">
        <w:tc>
          <w:tcPr>
            <w:tcW w:w="959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поста</w:t>
            </w:r>
          </w:p>
        </w:tc>
        <w:tc>
          <w:tcPr>
            <w:tcW w:w="992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Округ</w:t>
            </w:r>
          </w:p>
        </w:tc>
        <w:tc>
          <w:tcPr>
            <w:tcW w:w="992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Тип поста</w:t>
            </w:r>
          </w:p>
        </w:tc>
        <w:tc>
          <w:tcPr>
            <w:tcW w:w="3119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Адрес поста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Район расположения,</w:t>
            </w:r>
          </w:p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</w:p>
        </w:tc>
      </w:tr>
      <w:tr w:rsidR="00CF4E8A" w:rsidRPr="00E33D50" w:rsidTr="004C0EE2">
        <w:tc>
          <w:tcPr>
            <w:tcW w:w="959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ВДНХ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4E8A" w:rsidRPr="00E33D50" w:rsidTr="004C0EE2">
        <w:tc>
          <w:tcPr>
            <w:tcW w:w="959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Ср. Овчинниковский пер., 1/13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«Замоскворечье»</w:t>
            </w:r>
          </w:p>
        </w:tc>
      </w:tr>
      <w:tr w:rsidR="00CF4E8A" w:rsidRPr="00E33D50" w:rsidTr="004C0EE2">
        <w:tc>
          <w:tcPr>
            <w:tcW w:w="959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Б. Сухаревский пер., 21-23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F4E8A" w:rsidRPr="00E33D50" w:rsidRDefault="00CF4E8A" w:rsidP="004C0EE2">
            <w:pPr>
              <w:tabs>
                <w:tab w:val="left" w:pos="3861"/>
              </w:tabs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«Мещанский» (Садовое кольцо)</w:t>
            </w:r>
          </w:p>
        </w:tc>
      </w:tr>
      <w:tr w:rsidR="00CF4E8A" w:rsidRPr="00E33D50" w:rsidTr="004C0EE2">
        <w:tc>
          <w:tcPr>
            <w:tcW w:w="959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Бутырская, 89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«Савеловский»</w:t>
            </w:r>
          </w:p>
        </w:tc>
      </w:tr>
      <w:tr w:rsidR="00CF4E8A" w:rsidRPr="00E33D50" w:rsidTr="004C0EE2">
        <w:tc>
          <w:tcPr>
            <w:tcW w:w="959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пром.,</w:t>
            </w:r>
          </w:p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Варшавское шоссе, 32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«Нагорный»</w:t>
            </w:r>
          </w:p>
          <w:p w:rsidR="00CF4E8A" w:rsidRPr="00E33D50" w:rsidRDefault="00CF4E8A" w:rsidP="004C0EE2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(промзона «Верхние Котлы»,</w:t>
            </w:r>
          </w:p>
          <w:p w:rsidR="00CF4E8A" w:rsidRPr="00E33D50" w:rsidRDefault="00CF4E8A" w:rsidP="004C0EE2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 «Нагатино»)</w:t>
            </w:r>
          </w:p>
        </w:tc>
      </w:tr>
      <w:tr w:rsidR="00CF4E8A" w:rsidRPr="00E33D50" w:rsidTr="004C0EE2">
        <w:tc>
          <w:tcPr>
            <w:tcW w:w="959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4-й Вешняковский проезд, 8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«Рязанский»</w:t>
            </w:r>
          </w:p>
        </w:tc>
      </w:tr>
      <w:tr w:rsidR="00CF4E8A" w:rsidRPr="00E33D50" w:rsidTr="004C0EE2">
        <w:tc>
          <w:tcPr>
            <w:tcW w:w="959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2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пром.</w:t>
            </w:r>
          </w:p>
        </w:tc>
        <w:tc>
          <w:tcPr>
            <w:tcW w:w="3119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Полярная, 10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Медведково»</w:t>
            </w:r>
          </w:p>
        </w:tc>
      </w:tr>
      <w:tr w:rsidR="00CF4E8A" w:rsidRPr="00E33D50" w:rsidTr="004C0EE2">
        <w:tc>
          <w:tcPr>
            <w:tcW w:w="959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2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пром.</w:t>
            </w:r>
          </w:p>
        </w:tc>
        <w:tc>
          <w:tcPr>
            <w:tcW w:w="3119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Шоссейая, 36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«Печатники»</w:t>
            </w:r>
          </w:p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(промзона «Люблино-Перерва»)</w:t>
            </w:r>
          </w:p>
        </w:tc>
      </w:tr>
      <w:tr w:rsidR="00CF4E8A" w:rsidRPr="00E33D50" w:rsidTr="004C0EE2">
        <w:tc>
          <w:tcPr>
            <w:tcW w:w="959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пром.</w:t>
            </w:r>
          </w:p>
        </w:tc>
        <w:tc>
          <w:tcPr>
            <w:tcW w:w="3119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Народного Ополчения,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«Хорошево-Мневники» (Магистральная промзона)</w:t>
            </w:r>
          </w:p>
        </w:tc>
      </w:tr>
      <w:tr w:rsidR="00CF4E8A" w:rsidRPr="00E33D50" w:rsidTr="004C0EE2">
        <w:tc>
          <w:tcPr>
            <w:tcW w:w="959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2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Туристская, 19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Тушино»</w:t>
            </w:r>
          </w:p>
        </w:tc>
      </w:tr>
      <w:tr w:rsidR="00CF4E8A" w:rsidRPr="00E33D50" w:rsidTr="004C0EE2">
        <w:tc>
          <w:tcPr>
            <w:tcW w:w="959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92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Чертановская,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«Чертаново Центральное»</w:t>
            </w:r>
          </w:p>
        </w:tc>
      </w:tr>
      <w:tr w:rsidR="00CF4E8A" w:rsidRPr="00E33D50" w:rsidTr="004C0EE2">
        <w:tc>
          <w:tcPr>
            <w:tcW w:w="959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92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пром.</w:t>
            </w:r>
          </w:p>
        </w:tc>
        <w:tc>
          <w:tcPr>
            <w:tcW w:w="3119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Долгопрудная, 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«Дмитровский»</w:t>
            </w:r>
          </w:p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(промзона «Коровино»)</w:t>
            </w:r>
          </w:p>
        </w:tc>
      </w:tr>
      <w:tr w:rsidR="00CF4E8A" w:rsidRPr="00E33D50" w:rsidTr="004C0EE2">
        <w:tc>
          <w:tcPr>
            <w:tcW w:w="959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2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ВАО</w:t>
            </w:r>
          </w:p>
        </w:tc>
        <w:tc>
          <w:tcPr>
            <w:tcW w:w="992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пром.</w:t>
            </w:r>
          </w:p>
        </w:tc>
        <w:tc>
          <w:tcPr>
            <w:tcW w:w="3119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Ивантеевская, 4/1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«Богородское»</w:t>
            </w:r>
          </w:p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(промзона «Калошино»)</w:t>
            </w:r>
          </w:p>
        </w:tc>
      </w:tr>
      <w:tr w:rsidR="00CF4E8A" w:rsidRPr="00E33D50" w:rsidTr="004C0EE2">
        <w:tc>
          <w:tcPr>
            <w:tcW w:w="959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92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ЗАО</w:t>
            </w:r>
          </w:p>
        </w:tc>
        <w:tc>
          <w:tcPr>
            <w:tcW w:w="992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Можайское шоссе, 20, корп. 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«Можайский»</w:t>
            </w:r>
          </w:p>
        </w:tc>
      </w:tr>
      <w:tr w:rsidR="00CF4E8A" w:rsidRPr="00E33D50" w:rsidTr="004C0EE2">
        <w:tc>
          <w:tcPr>
            <w:tcW w:w="959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92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Шипиловская, 64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«Зябликово»</w:t>
            </w:r>
          </w:p>
        </w:tc>
      </w:tr>
      <w:tr w:rsidR="00CF4E8A" w:rsidRPr="00E33D50" w:rsidTr="004C0EE2">
        <w:tc>
          <w:tcPr>
            <w:tcW w:w="959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92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пром.</w:t>
            </w:r>
          </w:p>
        </w:tc>
        <w:tc>
          <w:tcPr>
            <w:tcW w:w="3119" w:type="dxa"/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Братеевская, 27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«Братеево»</w:t>
            </w:r>
          </w:p>
          <w:p w:rsidR="00CF4E8A" w:rsidRPr="00E33D50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(промзона «Чагино»)</w:t>
            </w:r>
          </w:p>
        </w:tc>
      </w:tr>
    </w:tbl>
    <w:p w:rsidR="00CF4E8A" w:rsidRPr="00E33D50" w:rsidRDefault="00CF4E8A" w:rsidP="00CF4E8A">
      <w:pPr>
        <w:spacing w:after="0" w:line="240" w:lineRule="auto"/>
        <w:ind w:right="-850"/>
        <w:rPr>
          <w:rFonts w:ascii="Times New Roman" w:eastAsia="Times New Roman" w:hAnsi="Times New Roman" w:cs="Times New Roman"/>
          <w:lang w:eastAsia="ru-RU"/>
        </w:rPr>
      </w:pPr>
    </w:p>
    <w:p w:rsidR="00CF4E8A" w:rsidRPr="00E33D50" w:rsidRDefault="00CF4E8A" w:rsidP="00CF4E8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F4E8A" w:rsidRPr="00E33D50" w:rsidRDefault="00CF4E8A" w:rsidP="00CF4E8A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E8A" w:rsidRPr="00E33D50" w:rsidRDefault="00CF4E8A" w:rsidP="00CF4E8A">
      <w:pPr>
        <w:rPr>
          <w:rFonts w:ascii="Calibri" w:eastAsia="Times New Roman" w:hAnsi="Calibri" w:cs="Times New Roman"/>
          <w:lang w:eastAsia="ru-RU"/>
        </w:rPr>
      </w:pPr>
    </w:p>
    <w:p w:rsidR="00CF4E8A" w:rsidRPr="00E33D50" w:rsidRDefault="00CF4E8A" w:rsidP="00CF4E8A"/>
    <w:p w:rsidR="00CF4E8A" w:rsidRPr="00E33D50" w:rsidRDefault="00CF4E8A" w:rsidP="00CF4E8A"/>
    <w:p w:rsidR="00CF4E8A" w:rsidRPr="00E33D50" w:rsidRDefault="00CF4E8A" w:rsidP="00CF4E8A"/>
    <w:p w:rsidR="00CF4E8A" w:rsidRPr="00E33D50" w:rsidRDefault="00CF4E8A" w:rsidP="00CF4E8A"/>
    <w:p w:rsidR="00CF4E8A" w:rsidRPr="00E33D50" w:rsidRDefault="00CF4E8A" w:rsidP="00CF4E8A"/>
    <w:p w:rsidR="00CF4E8A" w:rsidRPr="00E33D50" w:rsidRDefault="00CF4E8A" w:rsidP="00CF4E8A"/>
    <w:p w:rsidR="00CF4E8A" w:rsidRPr="00E33D50" w:rsidRDefault="00CF4E8A" w:rsidP="00CF4E8A"/>
    <w:p w:rsidR="00CF4E8A" w:rsidRDefault="00CF4E8A" w:rsidP="00CF4E8A"/>
    <w:p w:rsidR="00CF4E8A" w:rsidRDefault="00CF4E8A" w:rsidP="00CF4E8A"/>
    <w:p w:rsidR="00CF4E8A" w:rsidRDefault="00CF4E8A" w:rsidP="00CF4E8A">
      <w:pPr>
        <w:keepNext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CF4E8A" w:rsidRPr="00857783" w:rsidRDefault="00CF4E8A" w:rsidP="00CF4E8A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F4E8A" w:rsidRDefault="00CF4E8A" w:rsidP="00CF4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мощности амбиентного эквивалента дозы (МАЭД) </w:t>
      </w:r>
    </w:p>
    <w:p w:rsidR="00CF4E8A" w:rsidRDefault="00CF4E8A" w:rsidP="00CF4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районах расположения радиационно опасных объектов </w:t>
      </w:r>
    </w:p>
    <w:p w:rsidR="00CF4E8A" w:rsidRDefault="00CF4E8A" w:rsidP="00CF4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ноябре 2022 года</w:t>
      </w:r>
    </w:p>
    <w:p w:rsidR="00CF4E8A" w:rsidRDefault="00CF4E8A" w:rsidP="00CF4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1"/>
        <w:gridCol w:w="1419"/>
        <w:gridCol w:w="1560"/>
      </w:tblGrid>
      <w:tr w:rsidR="00CF4E8A" w:rsidTr="004C0EE2">
        <w:trPr>
          <w:cantSplit/>
        </w:trPr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МАЭД</w:t>
            </w:r>
          </w:p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(мкЗв/ч)</w:t>
            </w:r>
          </w:p>
        </w:tc>
      </w:tr>
      <w:tr w:rsidR="00CF4E8A" w:rsidTr="004C0EE2">
        <w:trPr>
          <w:cantSplit/>
        </w:trPr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максимум</w:t>
            </w:r>
          </w:p>
        </w:tc>
      </w:tr>
      <w:tr w:rsidR="00CF4E8A" w:rsidTr="004C0EE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Балаковская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CF4E8A" w:rsidTr="004C0EE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CF4E8A" w:rsidTr="004C0EE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CF4E8A" w:rsidTr="004C0EE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CF4E8A" w:rsidTr="004C0EE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</w:t>
            </w:r>
          </w:p>
        </w:tc>
      </w:tr>
      <w:tr w:rsidR="00CF4E8A" w:rsidTr="004C0EE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CF4E8A" w:rsidTr="004C0EE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CF4E8A" w:rsidTr="004C0EE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Нововоронежская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CF4E8A" w:rsidTr="004C0EE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CF4E8A" w:rsidTr="004C0EE2">
        <w:trPr>
          <w:trHeight w:val="552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CF4E8A" w:rsidTr="004C0EE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«Севмаш»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0,12</w:t>
            </w:r>
          </w:p>
        </w:tc>
      </w:tr>
      <w:tr w:rsidR="00CF4E8A" w:rsidTr="004C0EE2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«ГНЦ НИИАР» (г. Димитровград Ульяновской области),</w:t>
            </w:r>
          </w:p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«Казанский специализированный комбинат радиационной безопасности «Радон» (г. Казань, Республика Татарстан)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</w:t>
            </w:r>
          </w:p>
        </w:tc>
      </w:tr>
      <w:tr w:rsidR="00CF4E8A" w:rsidTr="004C0EE2">
        <w:trPr>
          <w:cantSplit/>
          <w:trHeight w:val="795"/>
        </w:trPr>
        <w:tc>
          <w:tcPr>
            <w:tcW w:w="637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«Радон» (Сергиево-Посадский район Московской области),</w:t>
            </w:r>
          </w:p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«Машиностроительный завод» (г. Электросталь Московской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CF4E8A" w:rsidTr="004C0EE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«Волгоградский специализированный комбинат радиационной безопасности «Радон» (г. Волгоград)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0,12 </w:t>
            </w:r>
          </w:p>
        </w:tc>
      </w:tr>
      <w:tr w:rsidR="00CF4E8A" w:rsidTr="004C0EE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«Ростовский специализированный комбинат радиационной безопасности «Радон» (г. Ростов-на-Дону)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CF4E8A" w:rsidTr="004C0EE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«Гидрометаллургический завод» (г. Лермонтов Ставропольского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0,22 </w:t>
            </w:r>
          </w:p>
        </w:tc>
      </w:tr>
      <w:tr w:rsidR="00CF4E8A" w:rsidTr="004C0EE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«Грозненский специализированный комбинат радиационной безопасности «Радон» (г. Грозный, Чеченская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CF4E8A" w:rsidTr="004C0EE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ФГУП «Благовещенский специализированный комбинат радиационной безопасности «Радон»</w:t>
            </w:r>
          </w:p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Благовещенск, Республика Башкортостан)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CF4E8A" w:rsidTr="004C0EE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«Челябинский специализированный комбинат радиационной безопасности «Радон» (г. Челябинск),</w:t>
            </w:r>
          </w:p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«Маяк» (г. Озерск Челябинской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CF4E8A" w:rsidTr="004C0EE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«Горно-химический  комбинат» (г. Железногорск Красноярского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0,12</w:t>
            </w:r>
          </w:p>
        </w:tc>
      </w:tr>
      <w:tr w:rsidR="00CF4E8A" w:rsidTr="004C0EE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«Сибирский химический комбинат» (г. Северск Томской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</w:t>
            </w:r>
          </w:p>
        </w:tc>
      </w:tr>
      <w:tr w:rsidR="00CF4E8A" w:rsidTr="004C0EE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«Иркутский специализированный комбинат радиационной безопасности «Радон» (г. Иркутск)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0,24</w:t>
            </w:r>
          </w:p>
        </w:tc>
      </w:tr>
      <w:tr w:rsidR="00CF4E8A" w:rsidTr="004C0EE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«Государственный научный центр Российской Федерации - Физико-энергетический институт </w:t>
            </w:r>
          </w:p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А.И. Лейпунского» (г. Обнинск Калужской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CF4E8A" w:rsidTr="004C0EE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«Новосибирский специализированный комбинат радиационной безопасности «Радон» (с. Прокудское Коченевского района Новосибирской области),</w:t>
            </w:r>
          </w:p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«Новосибирский завод химконцентратов» </w:t>
            </w:r>
          </w:p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Новосибирск)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0,20 </w:t>
            </w:r>
          </w:p>
        </w:tc>
      </w:tr>
      <w:tr w:rsidR="00CF4E8A" w:rsidTr="004C0EE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«Нижегородский специализированный комбинат радиационной безопасности «Радон» (г. Нижний Новгород)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CF4E8A" w:rsidTr="004C0EE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keepNext/>
              <w:spacing w:after="24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«Приаргунское производственное горно-химическое объединение» (г. Краснокаменск Забайкальского края),</w:t>
            </w:r>
          </w:p>
          <w:p w:rsidR="00CF4E8A" w:rsidRDefault="00CF4E8A" w:rsidP="004C0EE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горно-обогатительный комбинат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</w:t>
            </w:r>
          </w:p>
        </w:tc>
      </w:tr>
      <w:tr w:rsidR="00CF4E8A" w:rsidTr="004C0EE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«Чепецкий механический завод» (г. Глазов, Удмуртская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 </w:t>
            </w:r>
          </w:p>
        </w:tc>
      </w:tr>
      <w:tr w:rsidR="00CF4E8A" w:rsidTr="004C0EE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«Российский федеральный ядерный центр – Всероссийский научно-исследовательский институт экспериментальной физики» (г. Саров Нижегородской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</w:t>
            </w:r>
          </w:p>
        </w:tc>
      </w:tr>
      <w:tr w:rsidR="00CF4E8A" w:rsidTr="004C0EE2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«Хабаровский специализированный комбинат радиационной безопасности «Радон» (г. Хабаровск)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4E8A" w:rsidRDefault="00CF4E8A" w:rsidP="004C0E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</w:tbl>
    <w:p w:rsidR="00CF4E8A" w:rsidRDefault="00CF4E8A" w:rsidP="00CF4E8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E8A" w:rsidRDefault="00CF4E8A" w:rsidP="00CF4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E8A" w:rsidRDefault="00CF4E8A" w:rsidP="00CF4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E8A" w:rsidRDefault="00CF4E8A" w:rsidP="00CF4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УМЗА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CF4E8A" w:rsidRDefault="00CF4E8A" w:rsidP="00CF4E8A"/>
    <w:p w:rsidR="00CF4E8A" w:rsidRDefault="00CF4E8A" w:rsidP="00CF4E8A"/>
    <w:p w:rsidR="00CF4E8A" w:rsidRDefault="00CF4E8A"/>
    <w:p w:rsidR="00CF4E8A" w:rsidRDefault="00CF4E8A"/>
    <w:sectPr w:rsidR="00CF4E8A" w:rsidSect="005A12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NumType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C04" w:rsidRDefault="00964C04" w:rsidP="00CF4E8A">
      <w:pPr>
        <w:spacing w:after="0" w:line="240" w:lineRule="auto"/>
      </w:pPr>
      <w:r>
        <w:separator/>
      </w:r>
    </w:p>
  </w:endnote>
  <w:endnote w:type="continuationSeparator" w:id="0">
    <w:p w:rsidR="00964C04" w:rsidRDefault="00964C04" w:rsidP="00CF4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964C0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964C0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964C0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C04" w:rsidRDefault="00964C04" w:rsidP="00CF4E8A">
      <w:pPr>
        <w:spacing w:after="0" w:line="240" w:lineRule="auto"/>
      </w:pPr>
      <w:r>
        <w:separator/>
      </w:r>
    </w:p>
  </w:footnote>
  <w:footnote w:type="continuationSeparator" w:id="0">
    <w:p w:rsidR="00964C04" w:rsidRDefault="00964C04" w:rsidP="00CF4E8A">
      <w:pPr>
        <w:spacing w:after="0" w:line="240" w:lineRule="auto"/>
      </w:pPr>
      <w:r>
        <w:continuationSeparator/>
      </w:r>
    </w:p>
  </w:footnote>
  <w:footnote w:id="1">
    <w:p w:rsidR="00CF4E8A" w:rsidRDefault="00CF4E8A" w:rsidP="00CF4E8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1C5D79">
        <w:rPr>
          <w:rFonts w:ascii="Times New Roman" w:hAnsi="Times New Roman" w:cs="Times New Roman"/>
        </w:rPr>
        <w:t>Показатели загрязнения воды водных объектов приводятся в ПДК для воды рыбохозяйственных водных объектов</w:t>
      </w:r>
    </w:p>
  </w:footnote>
  <w:footnote w:id="2">
    <w:p w:rsidR="00CF4E8A" w:rsidRPr="00520BD9" w:rsidRDefault="00CF4E8A" w:rsidP="00CF4E8A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520BD9">
        <w:rPr>
          <w:rFonts w:ascii="Times New Roman" w:hAnsi="Times New Roman" w:cs="Times New Roman"/>
        </w:rPr>
        <w:t>Под ЭВЗ понимается содержание одного или нескольких веществ, превышающее  максимальную разовую предельно допустимую концентрацию (ПДКм.р.):</w:t>
      </w:r>
    </w:p>
    <w:p w:rsidR="00CF4E8A" w:rsidRPr="00520BD9" w:rsidRDefault="00CF4E8A" w:rsidP="00CF4E8A">
      <w:pPr>
        <w:pStyle w:val="a3"/>
        <w:jc w:val="both"/>
        <w:rPr>
          <w:rFonts w:ascii="Times New Roman" w:hAnsi="Times New Roman" w:cs="Times New Roman"/>
        </w:rPr>
      </w:pPr>
      <w:r w:rsidRPr="00520BD9">
        <w:rPr>
          <w:rFonts w:ascii="Times New Roman" w:hAnsi="Times New Roman" w:cs="Times New Roman"/>
        </w:rPr>
        <w:tab/>
        <w:t>в 20-29 раз при сохранении этого уровня более 2-х суток;</w:t>
      </w:r>
    </w:p>
    <w:p w:rsidR="00CF4E8A" w:rsidRPr="00520BD9" w:rsidRDefault="00CF4E8A" w:rsidP="00CF4E8A">
      <w:pPr>
        <w:pStyle w:val="a3"/>
        <w:jc w:val="both"/>
        <w:rPr>
          <w:rFonts w:ascii="Times New Roman" w:hAnsi="Times New Roman" w:cs="Times New Roman"/>
        </w:rPr>
      </w:pPr>
      <w:r w:rsidRPr="00520BD9">
        <w:rPr>
          <w:rFonts w:ascii="Times New Roman" w:hAnsi="Times New Roman" w:cs="Times New Roman"/>
        </w:rPr>
        <w:tab/>
        <w:t>в 30-49 раз при сохранении этого уровня от 8 часов и более;</w:t>
      </w:r>
    </w:p>
    <w:p w:rsidR="00CF4E8A" w:rsidRPr="00520BD9" w:rsidRDefault="00CF4E8A" w:rsidP="00CF4E8A">
      <w:pPr>
        <w:pStyle w:val="a3"/>
        <w:jc w:val="both"/>
        <w:rPr>
          <w:rFonts w:ascii="Times New Roman" w:hAnsi="Times New Roman" w:cs="Times New Roman"/>
        </w:rPr>
      </w:pPr>
      <w:r w:rsidRPr="00520BD9">
        <w:rPr>
          <w:rFonts w:ascii="Times New Roman" w:hAnsi="Times New Roman" w:cs="Times New Roman"/>
        </w:rPr>
        <w:tab/>
        <w:t>в 50 и более раз;</w:t>
      </w:r>
    </w:p>
    <w:p w:rsidR="00CF4E8A" w:rsidRPr="00520BD9" w:rsidRDefault="00CF4E8A" w:rsidP="00CF4E8A">
      <w:pPr>
        <w:pStyle w:val="a3"/>
        <w:jc w:val="both"/>
        <w:rPr>
          <w:rFonts w:ascii="Times New Roman" w:hAnsi="Times New Roman" w:cs="Times New Roman"/>
        </w:rPr>
      </w:pPr>
      <w:r w:rsidRPr="00520BD9">
        <w:rPr>
          <w:rFonts w:ascii="Times New Roman" w:hAnsi="Times New Roman" w:cs="Times New Roman"/>
        </w:rPr>
        <w:t xml:space="preserve">              визуальные и органолептические признаки: появление устойчивого, не свойственного данной местности (сезону) запаха; обнаружение влияния воздуха на органы чувств человека; выпадение подкрашенных дождей и других атмосферных осадков, появление осадков специфического запаха или несвойственного привкуса.</w:t>
      </w:r>
    </w:p>
  </w:footnote>
  <w:footnote w:id="3">
    <w:p w:rsidR="00CF4E8A" w:rsidRPr="003A163B" w:rsidRDefault="00CF4E8A" w:rsidP="00CF4E8A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3A163B">
        <w:rPr>
          <w:rFonts w:ascii="Times New Roman" w:hAnsi="Times New Roman" w:cs="Times New Roman"/>
        </w:rPr>
        <w:t>Под ВЗ понимается содержание одного или нескольких веществ, превышающее максимальную разовую предельно допустимую концентрацию (ПДКм.р.) в 10 и более раз</w:t>
      </w:r>
    </w:p>
  </w:footnote>
  <w:footnote w:id="4">
    <w:p w:rsidR="00CF4E8A" w:rsidRPr="003A163B" w:rsidRDefault="00CF4E8A" w:rsidP="00CF4E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>
        <w:rPr>
          <w:sz w:val="20"/>
          <w:szCs w:val="20"/>
        </w:rPr>
        <w:t>-</w:t>
      </w:r>
      <w:r w:rsidRPr="003A163B">
        <w:rPr>
          <w:rFonts w:ascii="Times New Roman" w:hAnsi="Times New Roman" w:cs="Times New Roman"/>
          <w:sz w:val="20"/>
          <w:szCs w:val="20"/>
        </w:rPr>
        <w:t>приведена максимальная из среднемесячных концентрация,  так как для бенз(а)пирена установлена только ПДКс.с.</w:t>
      </w:r>
    </w:p>
    <w:p w:rsidR="00CF4E8A" w:rsidRDefault="00CF4E8A" w:rsidP="00CF4E8A">
      <w:pPr>
        <w:pStyle w:val="a3"/>
      </w:pPr>
    </w:p>
  </w:footnote>
  <w:footnote w:id="5">
    <w:p w:rsidR="00CF4E8A" w:rsidRPr="009717F4" w:rsidRDefault="00CF4E8A" w:rsidP="00CF4E8A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Степень загрязнения атмосферного воздуха </w:t>
      </w:r>
      <w:r w:rsidRPr="009717F4">
        <w:rPr>
          <w:rFonts w:ascii="Times New Roman" w:hAnsi="Times New Roman" w:cs="Times New Roman"/>
        </w:rPr>
        <w:t>оценивается  при сравнении  концентраций примесей (в мг/м</w:t>
      </w:r>
      <w:r w:rsidRPr="009717F4">
        <w:rPr>
          <w:rFonts w:ascii="Times New Roman" w:hAnsi="Times New Roman" w:cs="Times New Roman"/>
          <w:vertAlign w:val="superscript"/>
        </w:rPr>
        <w:t>3</w:t>
      </w:r>
      <w:r w:rsidRPr="009717F4">
        <w:rPr>
          <w:rFonts w:ascii="Times New Roman" w:hAnsi="Times New Roman" w:cs="Times New Roman"/>
        </w:rPr>
        <w:t>, мкг/м</w:t>
      </w:r>
      <w:r w:rsidRPr="000171F3">
        <w:rPr>
          <w:rFonts w:ascii="Times New Roman" w:hAnsi="Times New Roman" w:cs="Times New Roman"/>
          <w:vertAlign w:val="superscript"/>
        </w:rPr>
        <w:t>3</w:t>
      </w:r>
      <w:r w:rsidRPr="009717F4">
        <w:rPr>
          <w:rFonts w:ascii="Times New Roman" w:hAnsi="Times New Roman" w:cs="Times New Roman"/>
        </w:rPr>
        <w:t>) с ПДК – предельно допустимыми концентра</w:t>
      </w:r>
      <w:r>
        <w:rPr>
          <w:rFonts w:ascii="Times New Roman" w:hAnsi="Times New Roman" w:cs="Times New Roman"/>
        </w:rPr>
        <w:t xml:space="preserve">циями примесей, установленными Минздравом </w:t>
      </w:r>
      <w:r w:rsidRPr="009717F4">
        <w:rPr>
          <w:rFonts w:ascii="Times New Roman" w:hAnsi="Times New Roman" w:cs="Times New Roman"/>
        </w:rPr>
        <w:t>России.</w:t>
      </w:r>
    </w:p>
    <w:p w:rsidR="00CF4E8A" w:rsidRPr="009717F4" w:rsidRDefault="00CF4E8A" w:rsidP="00CF4E8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717F4">
        <w:rPr>
          <w:rFonts w:ascii="Times New Roman" w:hAnsi="Times New Roman" w:cs="Times New Roman"/>
        </w:rPr>
        <w:t xml:space="preserve">Для оценки уровня загрязнения атмосферного воздуха  за месяц используются два показателя: </w:t>
      </w:r>
    </w:p>
    <w:p w:rsidR="00CF4E8A" w:rsidRPr="009717F4" w:rsidRDefault="00CF4E8A" w:rsidP="00CF4E8A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>- стандартный индекс СИ – наибольшая, измеренная за короткий период времени, концентрация примеси, деленная на ПДКм.р.;</w:t>
      </w:r>
    </w:p>
    <w:p w:rsidR="00CF4E8A" w:rsidRPr="009717F4" w:rsidRDefault="00CF4E8A" w:rsidP="00CF4E8A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>- наибольшая повторяемость превышения ПДКм.р. – НП, %.</w:t>
      </w:r>
    </w:p>
    <w:p w:rsidR="00CF4E8A" w:rsidRPr="009717F4" w:rsidRDefault="00CF4E8A" w:rsidP="00CF4E8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717F4">
        <w:rPr>
          <w:rFonts w:ascii="Times New Roman" w:hAnsi="Times New Roman" w:cs="Times New Roman"/>
        </w:rPr>
        <w:t>Уровень загрязнения воздуха  оценивается по 4 градациям значений СИ и НП, которы</w:t>
      </w:r>
      <w:r>
        <w:rPr>
          <w:rFonts w:ascii="Times New Roman" w:hAnsi="Times New Roman" w:cs="Times New Roman"/>
        </w:rPr>
        <w:t xml:space="preserve">е характеризуют степень </w:t>
      </w:r>
      <w:r w:rsidRPr="009717F4">
        <w:rPr>
          <w:rFonts w:ascii="Times New Roman" w:hAnsi="Times New Roman" w:cs="Times New Roman"/>
        </w:rPr>
        <w:t>кратковременного воздействия загрязнения воздуха на здоровье населения:</w:t>
      </w:r>
    </w:p>
    <w:p w:rsidR="00CF4E8A" w:rsidRPr="009717F4" w:rsidRDefault="00CF4E8A" w:rsidP="00CF4E8A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ab/>
        <w:t>- низкий при СИ =  0-1 , НП = 0%;</w:t>
      </w:r>
    </w:p>
    <w:p w:rsidR="00CF4E8A" w:rsidRPr="009717F4" w:rsidRDefault="00CF4E8A" w:rsidP="00CF4E8A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ab/>
        <w:t>- повышенный при СИ =2-4, НП = 1-19%;</w:t>
      </w:r>
    </w:p>
    <w:p w:rsidR="00CF4E8A" w:rsidRPr="009717F4" w:rsidRDefault="00CF4E8A" w:rsidP="00CF4E8A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ab/>
        <w:t>- высокий при СИ=5-10; НП=20-50%;</w:t>
      </w:r>
    </w:p>
    <w:p w:rsidR="00CF4E8A" w:rsidRPr="009717F4" w:rsidRDefault="00CF4E8A" w:rsidP="00CF4E8A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ab/>
        <w:t>- очень высокий при СИ &gt;10; НП 50%.</w:t>
      </w:r>
    </w:p>
    <w:p w:rsidR="00CF4E8A" w:rsidRDefault="00CF4E8A" w:rsidP="00CF4E8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717F4">
        <w:rPr>
          <w:rFonts w:ascii="Times New Roman" w:hAnsi="Times New Roman" w:cs="Times New Roman"/>
        </w:rPr>
        <w:t xml:space="preserve">Если СИ и НП попадают в разные градации, то уровень загрязнения воздуха оценивается </w:t>
      </w:r>
      <w:r>
        <w:rPr>
          <w:rFonts w:ascii="Times New Roman" w:hAnsi="Times New Roman" w:cs="Times New Roman"/>
        </w:rPr>
        <w:t xml:space="preserve">                </w:t>
      </w:r>
      <w:r w:rsidRPr="009717F4">
        <w:rPr>
          <w:rFonts w:ascii="Times New Roman" w:hAnsi="Times New Roman" w:cs="Times New Roman"/>
        </w:rPr>
        <w:t>по наибольшему значению из этих показателей.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964C0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052051"/>
      <w:docPartObj>
        <w:docPartGallery w:val="Page Numbers (Top of Page)"/>
        <w:docPartUnique/>
      </w:docPartObj>
    </w:sdtPr>
    <w:sdtEndPr/>
    <w:sdtContent>
      <w:p w:rsidR="005A12AB" w:rsidRDefault="00520D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FBC">
          <w:rPr>
            <w:noProof/>
          </w:rPr>
          <w:t>7</w:t>
        </w:r>
        <w:r>
          <w:fldChar w:fldCharType="end"/>
        </w:r>
      </w:p>
    </w:sdtContent>
  </w:sdt>
  <w:p w:rsidR="00F00B6B" w:rsidRPr="008A350E" w:rsidRDefault="00964C04" w:rsidP="005A12A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964C04">
    <w:pPr>
      <w:pStyle w:val="a6"/>
      <w:jc w:val="center"/>
    </w:pPr>
  </w:p>
  <w:p w:rsidR="00F00B6B" w:rsidRDefault="00964C04" w:rsidP="008A350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561A6"/>
    <w:multiLevelType w:val="multilevel"/>
    <w:tmpl w:val="723C080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A9"/>
    <w:rsid w:val="003A4886"/>
    <w:rsid w:val="00520DD2"/>
    <w:rsid w:val="00857783"/>
    <w:rsid w:val="009216A9"/>
    <w:rsid w:val="00964C04"/>
    <w:rsid w:val="00C1178F"/>
    <w:rsid w:val="00CF4E8A"/>
    <w:rsid w:val="00EE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F4E8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F4E8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F4E8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F4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4E8A"/>
  </w:style>
  <w:style w:type="paragraph" w:styleId="a8">
    <w:name w:val="footer"/>
    <w:basedOn w:val="a"/>
    <w:link w:val="a9"/>
    <w:uiPriority w:val="99"/>
    <w:unhideWhenUsed/>
    <w:rsid w:val="00CF4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4E8A"/>
  </w:style>
  <w:style w:type="paragraph" w:styleId="aa">
    <w:name w:val="List Paragraph"/>
    <w:basedOn w:val="a"/>
    <w:uiPriority w:val="34"/>
    <w:qFormat/>
    <w:rsid w:val="00CF4E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F4E8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F4E8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F4E8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F4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4E8A"/>
  </w:style>
  <w:style w:type="paragraph" w:styleId="a8">
    <w:name w:val="footer"/>
    <w:basedOn w:val="a"/>
    <w:link w:val="a9"/>
    <w:uiPriority w:val="99"/>
    <w:unhideWhenUsed/>
    <w:rsid w:val="00CF4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4E8A"/>
  </w:style>
  <w:style w:type="paragraph" w:styleId="aa">
    <w:name w:val="List Paragraph"/>
    <w:basedOn w:val="a"/>
    <w:uiPriority w:val="34"/>
    <w:qFormat/>
    <w:rsid w:val="00CF4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3281</Words>
  <Characters>18705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2022-12-19T06:31:00Z</dcterms:created>
  <dcterms:modified xsi:type="dcterms:W3CDTF">2022-12-19T06:31:00Z</dcterms:modified>
</cp:coreProperties>
</file>